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796354" w14:textId="7DA3D670" w:rsidR="007A1053" w:rsidRPr="00BC75EF" w:rsidRDefault="00B935EC">
      <w:pPr>
        <w:rPr>
          <w:rFonts w:ascii="Norwester" w:hAnsi="Norwester"/>
          <w:b/>
          <w:sz w:val="48"/>
          <w:lang w:val="en-IE"/>
        </w:rPr>
      </w:pPr>
      <w:bookmarkStart w:id="0" w:name="_GoBack"/>
      <w:bookmarkEnd w:id="0"/>
      <w:r>
        <w:rPr>
          <w:rFonts w:ascii="Norwester" w:hAnsi="Norwester"/>
          <w:b/>
          <w:sz w:val="48"/>
          <w:lang w:val="en-IE"/>
        </w:rPr>
        <w:t>High Jump</w:t>
      </w:r>
    </w:p>
    <w:p w14:paraId="7AE478CF" w14:textId="77777777" w:rsidR="007A1053" w:rsidRDefault="007A1053">
      <w:pPr>
        <w:rPr>
          <w:b/>
          <w:sz w:val="32"/>
          <w:lang w:val="en-IE"/>
        </w:rPr>
      </w:pPr>
    </w:p>
    <w:p w14:paraId="357342EC" w14:textId="57F7A94C" w:rsidR="007A1053" w:rsidRPr="003D7FF8" w:rsidRDefault="00AC3156" w:rsidP="00BF74E3">
      <w:pPr>
        <w:jc w:val="both"/>
        <w:rPr>
          <w:rFonts w:ascii="PT Serif Caption" w:hAnsi="PT Serif Caption"/>
          <w:b/>
          <w:sz w:val="22"/>
          <w:lang w:val="en-IE"/>
        </w:rPr>
      </w:pPr>
      <w:r w:rsidRPr="00AC3156">
        <w:rPr>
          <w:rFonts w:ascii="PT Serif Caption" w:hAnsi="PT Serif Caption"/>
          <w:b/>
          <w:sz w:val="22"/>
          <w:lang w:val="en-IE"/>
        </w:rPr>
        <w:t>AIM:</w:t>
      </w:r>
      <w:r>
        <w:rPr>
          <w:rFonts w:ascii="PT Serif Caption" w:hAnsi="PT Serif Caption"/>
          <w:sz w:val="22"/>
          <w:lang w:val="en-IE"/>
        </w:rPr>
        <w:t xml:space="preserve"> </w:t>
      </w:r>
      <w:r w:rsidR="007A1053" w:rsidRPr="001673C3">
        <w:rPr>
          <w:rFonts w:ascii="PT Serif Caption" w:hAnsi="PT Serif Caption"/>
          <w:sz w:val="22"/>
          <w:lang w:val="en-IE"/>
        </w:rPr>
        <w:t xml:space="preserve">The goal in </w:t>
      </w:r>
      <w:r w:rsidR="003D7FF8">
        <w:rPr>
          <w:rFonts w:ascii="PT Serif Caption" w:hAnsi="PT Serif Caption"/>
          <w:sz w:val="22"/>
          <w:lang w:val="en-IE"/>
        </w:rPr>
        <w:t>jumping</w:t>
      </w:r>
      <w:r w:rsidR="007A1053" w:rsidRPr="001673C3">
        <w:rPr>
          <w:rFonts w:ascii="PT Serif Caption" w:hAnsi="PT Serif Caption"/>
          <w:sz w:val="22"/>
          <w:lang w:val="en-IE"/>
        </w:rPr>
        <w:t xml:space="preserve"> is to maximise</w:t>
      </w:r>
      <w:r w:rsidR="003D7FF8">
        <w:rPr>
          <w:rFonts w:ascii="PT Serif Caption" w:hAnsi="PT Serif Caption"/>
          <w:sz w:val="22"/>
          <w:lang w:val="en-IE"/>
        </w:rPr>
        <w:t xml:space="preserve"> either</w:t>
      </w:r>
      <w:r w:rsidR="007A1053" w:rsidRPr="001673C3">
        <w:rPr>
          <w:rFonts w:ascii="PT Serif Caption" w:hAnsi="PT Serif Caption"/>
          <w:sz w:val="22"/>
          <w:lang w:val="en-IE"/>
        </w:rPr>
        <w:t xml:space="preserve"> the measured </w:t>
      </w:r>
      <w:r w:rsidR="003D7FF8">
        <w:rPr>
          <w:rFonts w:ascii="PT Serif Caption" w:hAnsi="PT Serif Caption"/>
          <w:sz w:val="22"/>
          <w:lang w:val="en-IE"/>
        </w:rPr>
        <w:t xml:space="preserve">distance or height </w:t>
      </w:r>
      <w:r w:rsidR="00C26A68">
        <w:rPr>
          <w:rFonts w:ascii="PT Serif Caption" w:hAnsi="PT Serif Caption"/>
          <w:sz w:val="22"/>
          <w:lang w:val="en-IE"/>
        </w:rPr>
        <w:t>that</w:t>
      </w:r>
      <w:r w:rsidR="003D7FF8">
        <w:rPr>
          <w:rFonts w:ascii="PT Serif Caption" w:hAnsi="PT Serif Caption"/>
          <w:sz w:val="22"/>
          <w:lang w:val="en-IE"/>
        </w:rPr>
        <w:t xml:space="preserve"> the athletes jump. </w:t>
      </w:r>
      <w:r w:rsidR="004B69EA">
        <w:rPr>
          <w:rFonts w:ascii="PT Serif Caption" w:hAnsi="PT Serif Caption"/>
          <w:sz w:val="22"/>
          <w:lang w:val="en-IE"/>
        </w:rPr>
        <w:t>Several</w:t>
      </w:r>
      <w:r w:rsidR="003D7FF8">
        <w:rPr>
          <w:rFonts w:ascii="PT Serif Caption" w:hAnsi="PT Serif Caption"/>
          <w:sz w:val="22"/>
          <w:lang w:val="en-IE"/>
        </w:rPr>
        <w:t xml:space="preserve"> very important commonalities exist among the jumping even</w:t>
      </w:r>
      <w:r w:rsidR="004B69EA">
        <w:rPr>
          <w:rFonts w:ascii="PT Serif Caption" w:hAnsi="PT Serif Caption"/>
          <w:sz w:val="22"/>
          <w:lang w:val="en-IE"/>
        </w:rPr>
        <w:t>ts and an understanding of them</w:t>
      </w:r>
      <w:r w:rsidR="003D7FF8">
        <w:rPr>
          <w:rFonts w:ascii="PT Serif Caption" w:hAnsi="PT Serif Caption"/>
          <w:sz w:val="22"/>
          <w:lang w:val="en-IE"/>
        </w:rPr>
        <w:t xml:space="preserve"> will help a coach working with athletes in this event group. The distance and height are determined mainly by the following three parameters: </w:t>
      </w:r>
      <w:r w:rsidR="003D7FF8" w:rsidRPr="003D7FF8">
        <w:rPr>
          <w:rFonts w:ascii="PT Serif Caption" w:hAnsi="PT Serif Caption"/>
          <w:b/>
          <w:sz w:val="22"/>
          <w:lang w:val="en-IE"/>
        </w:rPr>
        <w:t xml:space="preserve">a) velocity at </w:t>
      </w:r>
      <w:r w:rsidR="004B69EA" w:rsidRPr="003D7FF8">
        <w:rPr>
          <w:rFonts w:ascii="PT Serif Caption" w:hAnsi="PT Serif Caption"/>
          <w:b/>
          <w:sz w:val="22"/>
          <w:lang w:val="en-IE"/>
        </w:rPr>
        <w:t>take-off</w:t>
      </w:r>
      <w:r w:rsidR="003D7FF8" w:rsidRPr="003D7FF8">
        <w:rPr>
          <w:rFonts w:ascii="PT Serif Caption" w:hAnsi="PT Serif Caption"/>
          <w:b/>
          <w:sz w:val="22"/>
          <w:lang w:val="en-IE"/>
        </w:rPr>
        <w:t xml:space="preserve">, b) angle at </w:t>
      </w:r>
      <w:r w:rsidR="004B69EA" w:rsidRPr="003D7FF8">
        <w:rPr>
          <w:rFonts w:ascii="PT Serif Caption" w:hAnsi="PT Serif Caption"/>
          <w:b/>
          <w:sz w:val="22"/>
          <w:lang w:val="en-IE"/>
        </w:rPr>
        <w:t>take-off</w:t>
      </w:r>
      <w:r w:rsidR="003D7FF8" w:rsidRPr="003D7FF8">
        <w:rPr>
          <w:rFonts w:ascii="PT Serif Caption" w:hAnsi="PT Serif Caption"/>
          <w:b/>
          <w:sz w:val="22"/>
          <w:lang w:val="en-IE"/>
        </w:rPr>
        <w:t xml:space="preserve"> and c) height of centre of mass at </w:t>
      </w:r>
      <w:r w:rsidR="004B69EA" w:rsidRPr="003D7FF8">
        <w:rPr>
          <w:rFonts w:ascii="PT Serif Caption" w:hAnsi="PT Serif Caption"/>
          <w:b/>
          <w:sz w:val="22"/>
          <w:lang w:val="en-IE"/>
        </w:rPr>
        <w:t>take-off</w:t>
      </w:r>
      <w:r w:rsidR="003D7FF8" w:rsidRPr="003D7FF8">
        <w:rPr>
          <w:rFonts w:ascii="PT Serif Caption" w:hAnsi="PT Serif Caption"/>
          <w:b/>
          <w:sz w:val="22"/>
          <w:lang w:val="en-IE"/>
        </w:rPr>
        <w:t>.</w:t>
      </w:r>
    </w:p>
    <w:p w14:paraId="21DB377F" w14:textId="77777777" w:rsidR="007A1053" w:rsidRPr="001673C3" w:rsidRDefault="007A1053" w:rsidP="00BF74E3">
      <w:pPr>
        <w:jc w:val="both"/>
        <w:rPr>
          <w:rFonts w:ascii="PT Serif Caption" w:hAnsi="PT Serif Caption"/>
          <w:sz w:val="22"/>
          <w:lang w:val="en-IE"/>
        </w:rPr>
      </w:pPr>
    </w:p>
    <w:p w14:paraId="1BC0850E" w14:textId="77777777" w:rsidR="004B69EA" w:rsidRDefault="003D7FF8" w:rsidP="00BF74E3">
      <w:pPr>
        <w:jc w:val="both"/>
        <w:rPr>
          <w:rFonts w:ascii="PT Serif Caption" w:hAnsi="PT Serif Caption"/>
          <w:sz w:val="22"/>
          <w:lang w:val="en-IE"/>
        </w:rPr>
      </w:pPr>
      <w:r>
        <w:rPr>
          <w:rFonts w:ascii="PT Serif Caption" w:hAnsi="PT Serif Caption"/>
          <w:sz w:val="22"/>
          <w:lang w:val="en-IE"/>
        </w:rPr>
        <w:t xml:space="preserve">The movement of the </w:t>
      </w:r>
      <w:r w:rsidRPr="003D7FF8">
        <w:rPr>
          <w:rFonts w:ascii="PT Serif Caption" w:hAnsi="PT Serif Caption"/>
          <w:b/>
          <w:sz w:val="22"/>
          <w:lang w:val="en-IE"/>
        </w:rPr>
        <w:t>HIGH JUMP</w:t>
      </w:r>
      <w:r>
        <w:rPr>
          <w:rFonts w:ascii="PT Serif Caption" w:hAnsi="PT Serif Caption"/>
          <w:sz w:val="22"/>
          <w:lang w:val="en-IE"/>
        </w:rPr>
        <w:t xml:space="preserve"> </w:t>
      </w:r>
      <w:r w:rsidR="007A1053" w:rsidRPr="001673C3">
        <w:rPr>
          <w:rFonts w:ascii="PT Serif Caption" w:hAnsi="PT Serif Caption"/>
          <w:sz w:val="22"/>
          <w:lang w:val="en-IE"/>
        </w:rPr>
        <w:t xml:space="preserve">can be broken down into FOUR main phases: </w:t>
      </w:r>
    </w:p>
    <w:p w14:paraId="71ECBBDB" w14:textId="15DFE93C" w:rsidR="007A1053" w:rsidRPr="001673C3" w:rsidRDefault="007A1053" w:rsidP="00BF74E3">
      <w:pPr>
        <w:jc w:val="both"/>
        <w:rPr>
          <w:rFonts w:ascii="PT Serif Caption" w:hAnsi="PT Serif Caption"/>
          <w:b/>
          <w:sz w:val="22"/>
          <w:lang w:val="en-IE"/>
        </w:rPr>
      </w:pPr>
      <w:r w:rsidRPr="003D7FF8">
        <w:rPr>
          <w:rFonts w:ascii="PT Serif Caption" w:hAnsi="PT Serif Caption"/>
          <w:b/>
          <w:sz w:val="22"/>
          <w:lang w:val="en-IE"/>
        </w:rPr>
        <w:t>1)</w:t>
      </w:r>
      <w:r w:rsidRPr="001673C3">
        <w:rPr>
          <w:rFonts w:ascii="PT Serif Caption" w:hAnsi="PT Serif Caption"/>
          <w:b/>
          <w:sz w:val="22"/>
          <w:lang w:val="en-IE"/>
        </w:rPr>
        <w:t xml:space="preserve"> </w:t>
      </w:r>
      <w:r w:rsidR="003D7FF8">
        <w:rPr>
          <w:rFonts w:ascii="PT Serif Caption" w:hAnsi="PT Serif Caption"/>
          <w:b/>
          <w:sz w:val="22"/>
          <w:lang w:val="en-IE"/>
        </w:rPr>
        <w:t xml:space="preserve">Approach, 2) </w:t>
      </w:r>
      <w:r w:rsidR="004B69EA">
        <w:rPr>
          <w:rFonts w:ascii="PT Serif Caption" w:hAnsi="PT Serif Caption"/>
          <w:b/>
          <w:sz w:val="22"/>
          <w:lang w:val="en-IE"/>
        </w:rPr>
        <w:t>Take-off</w:t>
      </w:r>
      <w:r w:rsidRPr="001673C3">
        <w:rPr>
          <w:rFonts w:ascii="PT Serif Caption" w:hAnsi="PT Serif Caption"/>
          <w:b/>
          <w:sz w:val="22"/>
          <w:lang w:val="en-IE"/>
        </w:rPr>
        <w:t xml:space="preserve">, 3) </w:t>
      </w:r>
      <w:r w:rsidR="003D7FF8">
        <w:rPr>
          <w:rFonts w:ascii="PT Serif Caption" w:hAnsi="PT Serif Caption"/>
          <w:b/>
          <w:sz w:val="22"/>
          <w:lang w:val="en-IE"/>
        </w:rPr>
        <w:t>Flight</w:t>
      </w:r>
      <w:r w:rsidRPr="001673C3">
        <w:rPr>
          <w:rFonts w:ascii="PT Serif Caption" w:hAnsi="PT Serif Caption"/>
          <w:b/>
          <w:sz w:val="22"/>
          <w:lang w:val="en-IE"/>
        </w:rPr>
        <w:t xml:space="preserve">, 4) </w:t>
      </w:r>
      <w:r w:rsidR="003D7FF8">
        <w:rPr>
          <w:rFonts w:ascii="PT Serif Caption" w:hAnsi="PT Serif Caption"/>
          <w:b/>
          <w:sz w:val="22"/>
          <w:lang w:val="en-IE"/>
        </w:rPr>
        <w:t>Landing</w:t>
      </w:r>
      <w:r w:rsidRPr="001673C3">
        <w:rPr>
          <w:rFonts w:ascii="PT Serif Caption" w:hAnsi="PT Serif Caption"/>
          <w:b/>
          <w:sz w:val="22"/>
          <w:lang w:val="en-IE"/>
        </w:rPr>
        <w:t>.</w:t>
      </w:r>
    </w:p>
    <w:p w14:paraId="21EFADA8" w14:textId="77777777" w:rsidR="00CE717D" w:rsidRPr="001673C3" w:rsidRDefault="00CE717D" w:rsidP="00BF74E3">
      <w:pPr>
        <w:jc w:val="both"/>
        <w:rPr>
          <w:rFonts w:ascii="PT Serif Caption" w:hAnsi="PT Serif Caption"/>
          <w:b/>
          <w:sz w:val="22"/>
          <w:lang w:val="en-IE"/>
        </w:rPr>
      </w:pPr>
    </w:p>
    <w:p w14:paraId="02E5CB7E" w14:textId="4C167770" w:rsidR="00CE717D" w:rsidRPr="001673C3" w:rsidRDefault="00CE717D" w:rsidP="00BF74E3">
      <w:pPr>
        <w:jc w:val="both"/>
        <w:rPr>
          <w:rFonts w:ascii="PT Serif Caption" w:hAnsi="PT Serif Caption"/>
          <w:sz w:val="22"/>
          <w:lang w:val="en-IE"/>
        </w:rPr>
      </w:pPr>
      <w:r w:rsidRPr="001673C3">
        <w:rPr>
          <w:rFonts w:ascii="PT Serif Caption" w:hAnsi="PT Serif Caption"/>
          <w:b/>
          <w:sz w:val="22"/>
          <w:lang w:val="en-IE"/>
        </w:rPr>
        <w:t xml:space="preserve">1) </w:t>
      </w:r>
      <w:r w:rsidR="004232EA">
        <w:rPr>
          <w:rFonts w:ascii="PT Serif Caption" w:hAnsi="PT Serif Caption"/>
          <w:b/>
          <w:sz w:val="22"/>
          <w:lang w:val="en-IE"/>
        </w:rPr>
        <w:t>Approach</w:t>
      </w:r>
      <w:r w:rsidRPr="001673C3">
        <w:rPr>
          <w:rFonts w:ascii="PT Serif Caption" w:hAnsi="PT Serif Caption"/>
          <w:b/>
          <w:sz w:val="22"/>
          <w:lang w:val="en-IE"/>
        </w:rPr>
        <w:t xml:space="preserve">: </w:t>
      </w:r>
      <w:r w:rsidR="004232EA">
        <w:rPr>
          <w:rFonts w:ascii="PT Serif Caption" w:hAnsi="PT Serif Caption"/>
          <w:sz w:val="22"/>
          <w:lang w:val="en-IE"/>
        </w:rPr>
        <w:t xml:space="preserve">Should be fast (but appropriate to </w:t>
      </w:r>
      <w:r w:rsidR="004B69EA">
        <w:rPr>
          <w:rFonts w:ascii="PT Serif Caption" w:hAnsi="PT Serif Caption"/>
          <w:sz w:val="22"/>
          <w:lang w:val="en-IE"/>
        </w:rPr>
        <w:t>athlete’s</w:t>
      </w:r>
      <w:r w:rsidR="004232EA">
        <w:rPr>
          <w:rFonts w:ascii="PT Serif Caption" w:hAnsi="PT Serif Caption"/>
          <w:sz w:val="22"/>
          <w:lang w:val="en-IE"/>
        </w:rPr>
        <w:t xml:space="preserve"> ability). Accurate/Consistent (</w:t>
      </w:r>
      <w:r w:rsidR="004B69EA">
        <w:rPr>
          <w:rFonts w:ascii="PT Serif Caption" w:hAnsi="PT Serif Caption"/>
          <w:sz w:val="22"/>
          <w:lang w:val="en-IE"/>
        </w:rPr>
        <w:t>i.ie repeatable time after time). A</w:t>
      </w:r>
      <w:r w:rsidR="004232EA">
        <w:rPr>
          <w:rFonts w:ascii="PT Serif Caption" w:hAnsi="PT Serif Caption"/>
          <w:sz w:val="22"/>
          <w:lang w:val="en-IE"/>
        </w:rPr>
        <w:t xml:space="preserve"> good approach should prepare the athlete for a successful take off.</w:t>
      </w:r>
    </w:p>
    <w:p w14:paraId="7B469D2C" w14:textId="452EA751" w:rsidR="004232EA" w:rsidRPr="001673C3" w:rsidRDefault="004232EA" w:rsidP="00BF74E3">
      <w:pPr>
        <w:jc w:val="both"/>
        <w:rPr>
          <w:rFonts w:ascii="PT Serif Caption" w:hAnsi="PT Serif Caption"/>
          <w:sz w:val="22"/>
          <w:lang w:val="en-IE"/>
        </w:rPr>
      </w:pPr>
      <w:r>
        <w:rPr>
          <w:rFonts w:ascii="PT Serif Caption" w:hAnsi="PT Serif Caption"/>
          <w:b/>
          <w:sz w:val="22"/>
          <w:lang w:val="en-IE"/>
        </w:rPr>
        <w:t>2) Take off</w:t>
      </w:r>
      <w:r w:rsidR="00CE717D" w:rsidRPr="001673C3">
        <w:rPr>
          <w:rFonts w:ascii="PT Serif Caption" w:hAnsi="PT Serif Caption"/>
          <w:b/>
          <w:sz w:val="22"/>
          <w:lang w:val="en-IE"/>
        </w:rPr>
        <w:t>:</w:t>
      </w:r>
      <w:r w:rsidR="00CE717D" w:rsidRPr="001673C3">
        <w:rPr>
          <w:rFonts w:ascii="PT Serif Caption" w:hAnsi="PT Serif Caption"/>
          <w:sz w:val="22"/>
          <w:lang w:val="en-IE"/>
        </w:rPr>
        <w:t xml:space="preserve"> </w:t>
      </w:r>
      <w:r>
        <w:rPr>
          <w:rFonts w:ascii="PT Serif Caption" w:hAnsi="PT Serif Caption"/>
          <w:sz w:val="22"/>
          <w:lang w:val="en-IE"/>
        </w:rPr>
        <w:t>Ensure that the centre of mass is a</w:t>
      </w:r>
      <w:r w:rsidR="004B69EA">
        <w:rPr>
          <w:rFonts w:ascii="PT Serif Caption" w:hAnsi="PT Serif Caption"/>
          <w:sz w:val="22"/>
          <w:lang w:val="en-IE"/>
        </w:rPr>
        <w:t>s</w:t>
      </w:r>
      <w:r>
        <w:rPr>
          <w:rFonts w:ascii="PT Serif Caption" w:hAnsi="PT Serif Caption"/>
          <w:sz w:val="22"/>
          <w:lang w:val="en-IE"/>
        </w:rPr>
        <w:t xml:space="preserve"> high as possible </w:t>
      </w:r>
      <w:proofErr w:type="gramStart"/>
      <w:r>
        <w:rPr>
          <w:rFonts w:ascii="PT Serif Caption" w:hAnsi="PT Serif Caption"/>
          <w:sz w:val="22"/>
          <w:lang w:val="en-IE"/>
        </w:rPr>
        <w:t xml:space="preserve">at </w:t>
      </w:r>
      <w:r w:rsidR="004B69EA">
        <w:rPr>
          <w:rFonts w:ascii="PT Serif Caption" w:hAnsi="PT Serif Caption"/>
          <w:sz w:val="22"/>
          <w:lang w:val="en-IE"/>
        </w:rPr>
        <w:t xml:space="preserve">the </w:t>
      </w:r>
      <w:r>
        <w:rPr>
          <w:rFonts w:ascii="PT Serif Caption" w:hAnsi="PT Serif Caption"/>
          <w:sz w:val="22"/>
          <w:lang w:val="en-IE"/>
        </w:rPr>
        <w:t>moment</w:t>
      </w:r>
      <w:proofErr w:type="gramEnd"/>
      <w:r>
        <w:rPr>
          <w:rFonts w:ascii="PT Serif Caption" w:hAnsi="PT Serif Caption"/>
          <w:sz w:val="22"/>
          <w:lang w:val="en-IE"/>
        </w:rPr>
        <w:t xml:space="preserve"> of </w:t>
      </w:r>
      <w:r w:rsidR="004B69EA">
        <w:rPr>
          <w:rFonts w:ascii="PT Serif Caption" w:hAnsi="PT Serif Caption"/>
          <w:sz w:val="22"/>
          <w:lang w:val="en-IE"/>
        </w:rPr>
        <w:t>take-off</w:t>
      </w:r>
      <w:r>
        <w:rPr>
          <w:rFonts w:ascii="PT Serif Caption" w:hAnsi="PT Serif Caption"/>
          <w:sz w:val="22"/>
          <w:lang w:val="en-IE"/>
        </w:rPr>
        <w:t>. Take off at the optimum angle (</w:t>
      </w:r>
      <w:r w:rsidR="004B69EA">
        <w:rPr>
          <w:rFonts w:ascii="PT Serif Caption" w:hAnsi="PT Serif Caption"/>
          <w:sz w:val="22"/>
          <w:lang w:val="en-IE"/>
        </w:rPr>
        <w:t>leaning</w:t>
      </w:r>
      <w:r>
        <w:rPr>
          <w:rFonts w:ascii="PT Serif Caption" w:hAnsi="PT Serif Caption"/>
          <w:sz w:val="22"/>
          <w:lang w:val="en-IE"/>
        </w:rPr>
        <w:t xml:space="preserve"> away from the bar with </w:t>
      </w:r>
      <w:r w:rsidR="004B69EA">
        <w:rPr>
          <w:rFonts w:ascii="PT Serif Caption" w:hAnsi="PT Serif Caption"/>
          <w:sz w:val="22"/>
          <w:lang w:val="en-IE"/>
        </w:rPr>
        <w:t>take-off</w:t>
      </w:r>
      <w:r>
        <w:rPr>
          <w:rFonts w:ascii="PT Serif Caption" w:hAnsi="PT Serif Caption"/>
          <w:sz w:val="22"/>
          <w:lang w:val="en-IE"/>
        </w:rPr>
        <w:t xml:space="preserve"> foot pointing t</w:t>
      </w:r>
      <w:r w:rsidR="004B69EA">
        <w:rPr>
          <w:rFonts w:ascii="PT Serif Caption" w:hAnsi="PT Serif Caption"/>
          <w:sz w:val="22"/>
          <w:lang w:val="en-IE"/>
        </w:rPr>
        <w:t>oward back corner of mat). Take-</w:t>
      </w:r>
      <w:r>
        <w:rPr>
          <w:rFonts w:ascii="PT Serif Caption" w:hAnsi="PT Serif Caption"/>
          <w:sz w:val="22"/>
          <w:lang w:val="en-IE"/>
        </w:rPr>
        <w:t xml:space="preserve">off foot should be a fast ‘pawing’ action. Knee of the free leg is driven upwards </w:t>
      </w:r>
      <w:r w:rsidR="004B69EA">
        <w:rPr>
          <w:rFonts w:ascii="PT Serif Caption" w:hAnsi="PT Serif Caption"/>
          <w:sz w:val="22"/>
          <w:lang w:val="en-IE"/>
        </w:rPr>
        <w:t>along with</w:t>
      </w:r>
      <w:r>
        <w:rPr>
          <w:rFonts w:ascii="PT Serif Caption" w:hAnsi="PT Serif Caption"/>
          <w:sz w:val="22"/>
          <w:lang w:val="en-IE"/>
        </w:rPr>
        <w:t xml:space="preserve"> the arms. Hip, knee and </w:t>
      </w:r>
      <w:r w:rsidR="004B69EA">
        <w:rPr>
          <w:rFonts w:ascii="PT Serif Caption" w:hAnsi="PT Serif Caption"/>
          <w:sz w:val="22"/>
          <w:lang w:val="en-IE"/>
        </w:rPr>
        <w:t>ankle joints</w:t>
      </w:r>
      <w:r>
        <w:rPr>
          <w:rFonts w:ascii="PT Serif Caption" w:hAnsi="PT Serif Caption"/>
          <w:sz w:val="22"/>
          <w:lang w:val="en-IE"/>
        </w:rPr>
        <w:t xml:space="preserve"> are fully extended.</w:t>
      </w:r>
    </w:p>
    <w:p w14:paraId="788E5AE1" w14:textId="0443C5EC" w:rsidR="004232EA" w:rsidRDefault="00CE717D" w:rsidP="00BF74E3">
      <w:pPr>
        <w:jc w:val="both"/>
        <w:rPr>
          <w:rFonts w:ascii="PT Serif Caption" w:hAnsi="PT Serif Caption"/>
          <w:sz w:val="22"/>
          <w:lang w:val="en-IE"/>
        </w:rPr>
      </w:pPr>
      <w:r w:rsidRPr="001673C3">
        <w:rPr>
          <w:rFonts w:ascii="PT Serif Caption" w:hAnsi="PT Serif Caption"/>
          <w:b/>
          <w:sz w:val="22"/>
          <w:lang w:val="en-IE"/>
        </w:rPr>
        <w:t xml:space="preserve">3) </w:t>
      </w:r>
      <w:r w:rsidR="004232EA">
        <w:rPr>
          <w:rFonts w:ascii="PT Serif Caption" w:hAnsi="PT Serif Caption"/>
          <w:b/>
          <w:sz w:val="22"/>
          <w:lang w:val="en-IE"/>
        </w:rPr>
        <w:t>Flight</w:t>
      </w:r>
      <w:r w:rsidRPr="001673C3">
        <w:rPr>
          <w:rFonts w:ascii="PT Serif Caption" w:hAnsi="PT Serif Caption"/>
          <w:b/>
          <w:sz w:val="22"/>
          <w:lang w:val="en-IE"/>
        </w:rPr>
        <w:t>:</w:t>
      </w:r>
      <w:r w:rsidRPr="001673C3">
        <w:rPr>
          <w:rFonts w:ascii="PT Serif Caption" w:hAnsi="PT Serif Caption"/>
          <w:sz w:val="22"/>
          <w:lang w:val="en-IE"/>
        </w:rPr>
        <w:t xml:space="preserve"> </w:t>
      </w:r>
      <w:r w:rsidR="004B69EA">
        <w:rPr>
          <w:rFonts w:ascii="PT Serif Caption" w:hAnsi="PT Serif Caption"/>
          <w:sz w:val="22"/>
          <w:lang w:val="en-IE"/>
        </w:rPr>
        <w:t>To</w:t>
      </w:r>
      <w:r w:rsidR="004232EA">
        <w:rPr>
          <w:rFonts w:ascii="PT Serif Caption" w:hAnsi="PT Serif Caption"/>
          <w:sz w:val="22"/>
          <w:lang w:val="en-IE"/>
        </w:rPr>
        <w:t xml:space="preserve"> minimise the travel distance of the athlete through the air. </w:t>
      </w:r>
      <w:r w:rsidR="00E249E1">
        <w:rPr>
          <w:rFonts w:ascii="PT Serif Caption" w:hAnsi="PT Serif Caption"/>
          <w:sz w:val="22"/>
          <w:lang w:val="en-IE"/>
        </w:rPr>
        <w:t>The</w:t>
      </w:r>
      <w:r w:rsidR="004232EA">
        <w:rPr>
          <w:rFonts w:ascii="PT Serif Caption" w:hAnsi="PT Serif Caption"/>
          <w:sz w:val="22"/>
          <w:lang w:val="en-IE"/>
        </w:rPr>
        <w:t xml:space="preserve"> high point </w:t>
      </w:r>
      <w:r w:rsidR="00E249E1">
        <w:rPr>
          <w:rFonts w:ascii="PT Serif Caption" w:hAnsi="PT Serif Caption"/>
          <w:sz w:val="22"/>
          <w:lang w:val="en-IE"/>
        </w:rPr>
        <w:t xml:space="preserve">should be </w:t>
      </w:r>
      <w:r w:rsidR="004232EA">
        <w:rPr>
          <w:rFonts w:ascii="PT Serif Caption" w:hAnsi="PT Serif Caption"/>
          <w:sz w:val="22"/>
          <w:lang w:val="en-IE"/>
        </w:rPr>
        <w:t>directly over the top of the bar to ensure the athlete clears successfully.</w:t>
      </w:r>
    </w:p>
    <w:p w14:paraId="6B11F66F" w14:textId="46939306" w:rsidR="00A56197" w:rsidRPr="001673C3" w:rsidRDefault="004232EA" w:rsidP="00BF74E3">
      <w:pPr>
        <w:jc w:val="both"/>
        <w:rPr>
          <w:rFonts w:ascii="PT Serif Caption" w:hAnsi="PT Serif Caption"/>
          <w:sz w:val="22"/>
          <w:lang w:val="en-IE"/>
        </w:rPr>
      </w:pPr>
      <w:r w:rsidRPr="004232EA">
        <w:rPr>
          <w:rFonts w:ascii="PT Serif Caption" w:hAnsi="PT Serif Caption"/>
          <w:b/>
          <w:sz w:val="22"/>
          <w:lang w:val="en-IE"/>
        </w:rPr>
        <w:t>4) Landing:</w:t>
      </w:r>
      <w:r>
        <w:rPr>
          <w:rFonts w:ascii="PT Serif Caption" w:hAnsi="PT Serif Caption"/>
          <w:sz w:val="22"/>
          <w:lang w:val="en-IE"/>
        </w:rPr>
        <w:t xml:space="preserve"> </w:t>
      </w:r>
      <w:r w:rsidR="002C4657">
        <w:rPr>
          <w:rFonts w:ascii="PT Serif Caption" w:hAnsi="PT Serif Caption"/>
          <w:sz w:val="22"/>
          <w:lang w:val="en-IE"/>
        </w:rPr>
        <w:t>The</w:t>
      </w:r>
      <w:r>
        <w:rPr>
          <w:rFonts w:ascii="PT Serif Caption" w:hAnsi="PT Serif Caption"/>
          <w:sz w:val="22"/>
          <w:lang w:val="en-IE"/>
        </w:rPr>
        <w:t xml:space="preserve"> goal is to always land safely on the correct surface/mats to avoid injury.</w:t>
      </w:r>
      <w:r w:rsidR="00A56197" w:rsidRPr="001673C3">
        <w:rPr>
          <w:rFonts w:ascii="PT Serif Caption" w:hAnsi="PT Serif Caption"/>
          <w:sz w:val="22"/>
          <w:lang w:val="en-IE"/>
        </w:rPr>
        <w:t xml:space="preserve"> </w:t>
      </w:r>
    </w:p>
    <w:p w14:paraId="34E8F7FC" w14:textId="69000A90" w:rsidR="00A56197" w:rsidRPr="001673C3" w:rsidRDefault="00A56197" w:rsidP="00BF74E3">
      <w:pPr>
        <w:jc w:val="both"/>
        <w:rPr>
          <w:rFonts w:ascii="PT Serif Caption" w:hAnsi="PT Serif Caption"/>
          <w:sz w:val="22"/>
          <w:lang w:val="en-IE"/>
        </w:rPr>
      </w:pPr>
    </w:p>
    <w:p w14:paraId="200E9856" w14:textId="3AA959AE" w:rsidR="002D0E9F" w:rsidRDefault="002D0E9F" w:rsidP="00BF74E3">
      <w:pPr>
        <w:jc w:val="both"/>
        <w:rPr>
          <w:rFonts w:ascii="PT Serif Caption" w:hAnsi="PT Serif Caption"/>
          <w:b/>
          <w:sz w:val="22"/>
          <w:lang w:val="en-IE"/>
        </w:rPr>
      </w:pPr>
    </w:p>
    <w:p w14:paraId="30294DAE" w14:textId="79C9EFDF" w:rsidR="002D0E9F" w:rsidRDefault="004232EA" w:rsidP="00BF74E3">
      <w:pPr>
        <w:jc w:val="both"/>
        <w:rPr>
          <w:rFonts w:ascii="PT Serif Caption" w:hAnsi="PT Serif Caption"/>
          <w:b/>
          <w:sz w:val="22"/>
          <w:lang w:val="en-IE"/>
        </w:rPr>
      </w:pPr>
      <w:r>
        <w:rPr>
          <w:rFonts w:ascii="PT Serif Caption" w:hAnsi="PT Serif Caption"/>
          <w:b/>
          <w:sz w:val="22"/>
          <w:lang w:val="en-IE"/>
        </w:rPr>
        <w:t xml:space="preserve">Points to REMEMBER: </w:t>
      </w:r>
    </w:p>
    <w:p w14:paraId="322A7F92" w14:textId="5717D1E1" w:rsidR="004232EA" w:rsidRDefault="004232EA" w:rsidP="00BF74E3">
      <w:pPr>
        <w:pStyle w:val="ListParagraph"/>
        <w:numPr>
          <w:ilvl w:val="0"/>
          <w:numId w:val="17"/>
        </w:numPr>
        <w:jc w:val="both"/>
        <w:rPr>
          <w:rFonts w:ascii="PT Serif Caption" w:hAnsi="PT Serif Caption"/>
          <w:sz w:val="22"/>
          <w:szCs w:val="22"/>
          <w:lang w:val="en-IE"/>
        </w:rPr>
      </w:pPr>
      <w:r>
        <w:rPr>
          <w:rFonts w:ascii="PT Serif Caption" w:hAnsi="PT Serif Caption"/>
          <w:sz w:val="22"/>
          <w:szCs w:val="22"/>
          <w:lang w:val="en-IE"/>
        </w:rPr>
        <w:t xml:space="preserve">Increase stride frequency at the end of </w:t>
      </w:r>
      <w:r w:rsidR="002C4657">
        <w:rPr>
          <w:rFonts w:ascii="PT Serif Caption" w:hAnsi="PT Serif Caption"/>
          <w:sz w:val="22"/>
          <w:szCs w:val="22"/>
          <w:lang w:val="en-IE"/>
        </w:rPr>
        <w:t xml:space="preserve">the </w:t>
      </w:r>
      <w:r>
        <w:rPr>
          <w:rFonts w:ascii="PT Serif Caption" w:hAnsi="PT Serif Caption"/>
          <w:sz w:val="22"/>
          <w:szCs w:val="22"/>
          <w:lang w:val="en-IE"/>
        </w:rPr>
        <w:t>approach</w:t>
      </w:r>
      <w:r w:rsidR="002C4657">
        <w:rPr>
          <w:rFonts w:ascii="PT Serif Caption" w:hAnsi="PT Serif Caption"/>
          <w:sz w:val="22"/>
          <w:szCs w:val="22"/>
          <w:lang w:val="en-IE"/>
        </w:rPr>
        <w:t>.</w:t>
      </w:r>
    </w:p>
    <w:p w14:paraId="635689C0" w14:textId="6BD27965" w:rsidR="004232EA" w:rsidRDefault="004232EA" w:rsidP="00BF74E3">
      <w:pPr>
        <w:pStyle w:val="ListParagraph"/>
        <w:numPr>
          <w:ilvl w:val="0"/>
          <w:numId w:val="17"/>
        </w:numPr>
        <w:jc w:val="both"/>
        <w:rPr>
          <w:rFonts w:ascii="PT Serif Caption" w:hAnsi="PT Serif Caption"/>
          <w:sz w:val="22"/>
          <w:szCs w:val="22"/>
          <w:lang w:val="en-IE"/>
        </w:rPr>
      </w:pPr>
      <w:r>
        <w:rPr>
          <w:rFonts w:ascii="PT Serif Caption" w:hAnsi="PT Serif Caption"/>
          <w:sz w:val="22"/>
          <w:szCs w:val="22"/>
          <w:lang w:val="en-IE"/>
        </w:rPr>
        <w:t xml:space="preserve">Active foot plant with the entire sole </w:t>
      </w:r>
      <w:r w:rsidR="00B675EA">
        <w:rPr>
          <w:rFonts w:ascii="PT Serif Caption" w:hAnsi="PT Serif Caption"/>
          <w:sz w:val="22"/>
          <w:szCs w:val="22"/>
          <w:lang w:val="en-IE"/>
        </w:rPr>
        <w:t xml:space="preserve">of foot </w:t>
      </w:r>
      <w:r>
        <w:rPr>
          <w:rFonts w:ascii="PT Serif Caption" w:hAnsi="PT Serif Caption"/>
          <w:sz w:val="22"/>
          <w:szCs w:val="22"/>
          <w:lang w:val="en-IE"/>
        </w:rPr>
        <w:t xml:space="preserve">at </w:t>
      </w:r>
      <w:r w:rsidR="002C4657">
        <w:rPr>
          <w:rFonts w:ascii="PT Serif Caption" w:hAnsi="PT Serif Caption"/>
          <w:sz w:val="22"/>
          <w:szCs w:val="22"/>
          <w:lang w:val="en-IE"/>
        </w:rPr>
        <w:t>take-off.</w:t>
      </w:r>
    </w:p>
    <w:p w14:paraId="7CA737ED" w14:textId="60AE7A81" w:rsidR="004232EA" w:rsidRDefault="004232EA" w:rsidP="00BF74E3">
      <w:pPr>
        <w:pStyle w:val="ListParagraph"/>
        <w:numPr>
          <w:ilvl w:val="0"/>
          <w:numId w:val="17"/>
        </w:numPr>
        <w:jc w:val="both"/>
        <w:rPr>
          <w:rFonts w:ascii="PT Serif Caption" w:hAnsi="PT Serif Caption"/>
          <w:sz w:val="22"/>
          <w:szCs w:val="22"/>
          <w:lang w:val="en-IE"/>
        </w:rPr>
      </w:pPr>
      <w:r>
        <w:rPr>
          <w:rFonts w:ascii="PT Serif Caption" w:hAnsi="PT Serif Caption"/>
          <w:sz w:val="22"/>
          <w:szCs w:val="22"/>
          <w:lang w:val="en-IE"/>
        </w:rPr>
        <w:t>Forceful lead/free leg</w:t>
      </w:r>
      <w:r w:rsidR="002C4657">
        <w:rPr>
          <w:rFonts w:ascii="PT Serif Caption" w:hAnsi="PT Serif Caption"/>
          <w:sz w:val="22"/>
          <w:szCs w:val="22"/>
          <w:lang w:val="en-IE"/>
        </w:rPr>
        <w:t>.</w:t>
      </w:r>
    </w:p>
    <w:p w14:paraId="05C47F0C" w14:textId="586F3FDD" w:rsidR="004232EA" w:rsidRPr="004232EA" w:rsidRDefault="004232EA" w:rsidP="00BF74E3">
      <w:pPr>
        <w:pStyle w:val="ListParagraph"/>
        <w:numPr>
          <w:ilvl w:val="0"/>
          <w:numId w:val="17"/>
        </w:numPr>
        <w:jc w:val="both"/>
        <w:rPr>
          <w:rFonts w:ascii="PT Serif Caption" w:hAnsi="PT Serif Caption"/>
          <w:sz w:val="22"/>
          <w:szCs w:val="22"/>
          <w:lang w:val="en-IE"/>
        </w:rPr>
      </w:pPr>
      <w:r>
        <w:rPr>
          <w:rFonts w:ascii="PT Serif Caption" w:hAnsi="PT Serif Caption"/>
          <w:sz w:val="22"/>
          <w:szCs w:val="22"/>
          <w:lang w:val="en-IE"/>
        </w:rPr>
        <w:t>Full extension of hip, knee, ankle</w:t>
      </w:r>
      <w:r w:rsidR="002C4657">
        <w:rPr>
          <w:rFonts w:ascii="PT Serif Caption" w:hAnsi="PT Serif Caption"/>
          <w:sz w:val="22"/>
          <w:szCs w:val="22"/>
          <w:lang w:val="en-IE"/>
        </w:rPr>
        <w:t>.</w:t>
      </w:r>
    </w:p>
    <w:p w14:paraId="033415FD" w14:textId="2E8A0725" w:rsidR="00624F94" w:rsidRDefault="00624F94" w:rsidP="00BF74E3">
      <w:pPr>
        <w:jc w:val="both"/>
        <w:rPr>
          <w:lang w:val="en-IE"/>
        </w:rPr>
      </w:pPr>
    </w:p>
    <w:p w14:paraId="34FB73F6" w14:textId="7247CF02" w:rsidR="00EF51CE" w:rsidRDefault="004232EA" w:rsidP="00BF74E3">
      <w:pPr>
        <w:jc w:val="both"/>
        <w:rPr>
          <w:rFonts w:ascii="PT Serif Caption" w:hAnsi="PT Serif Caption"/>
          <w:b/>
          <w:sz w:val="22"/>
          <w:lang w:val="en-IE"/>
        </w:rPr>
      </w:pPr>
      <w:r w:rsidRPr="004232EA">
        <w:rPr>
          <w:rFonts w:ascii="PT Serif Caption" w:hAnsi="PT Serif Caption"/>
          <w:b/>
          <w:sz w:val="22"/>
          <w:lang w:val="en-IE"/>
        </w:rPr>
        <w:t xml:space="preserve">Points to AVOID: </w:t>
      </w:r>
    </w:p>
    <w:p w14:paraId="134CAABC" w14:textId="7DDE5F71" w:rsidR="004232EA" w:rsidRDefault="004232EA" w:rsidP="00BF74E3">
      <w:pPr>
        <w:pStyle w:val="ListParagraph"/>
        <w:numPr>
          <w:ilvl w:val="0"/>
          <w:numId w:val="18"/>
        </w:numPr>
        <w:jc w:val="both"/>
        <w:rPr>
          <w:rFonts w:ascii="PT Serif Caption" w:hAnsi="PT Serif Caption"/>
          <w:sz w:val="22"/>
          <w:lang w:val="en-IE"/>
        </w:rPr>
      </w:pPr>
      <w:r>
        <w:rPr>
          <w:rFonts w:ascii="PT Serif Caption" w:hAnsi="PT Serif Caption"/>
          <w:sz w:val="22"/>
          <w:lang w:val="en-IE"/>
        </w:rPr>
        <w:t xml:space="preserve">A decrease </w:t>
      </w:r>
      <w:r w:rsidR="00B675EA">
        <w:rPr>
          <w:rFonts w:ascii="PT Serif Caption" w:hAnsi="PT Serif Caption"/>
          <w:sz w:val="22"/>
          <w:lang w:val="en-IE"/>
        </w:rPr>
        <w:t>in</w:t>
      </w:r>
      <w:r>
        <w:rPr>
          <w:rFonts w:ascii="PT Serif Caption" w:hAnsi="PT Serif Caption"/>
          <w:sz w:val="22"/>
          <w:lang w:val="en-IE"/>
        </w:rPr>
        <w:t xml:space="preserve"> speed </w:t>
      </w:r>
      <w:r w:rsidR="00B675EA">
        <w:rPr>
          <w:rFonts w:ascii="PT Serif Caption" w:hAnsi="PT Serif Caption"/>
          <w:sz w:val="22"/>
          <w:lang w:val="en-IE"/>
        </w:rPr>
        <w:t>during</w:t>
      </w:r>
      <w:r>
        <w:rPr>
          <w:rFonts w:ascii="PT Serif Caption" w:hAnsi="PT Serif Caption"/>
          <w:sz w:val="22"/>
          <w:lang w:val="en-IE"/>
        </w:rPr>
        <w:t xml:space="preserve"> approach</w:t>
      </w:r>
      <w:r w:rsidR="002C4657">
        <w:rPr>
          <w:rFonts w:ascii="PT Serif Caption" w:hAnsi="PT Serif Caption"/>
          <w:sz w:val="22"/>
          <w:lang w:val="en-IE"/>
        </w:rPr>
        <w:t>.</w:t>
      </w:r>
    </w:p>
    <w:p w14:paraId="2C769F9A" w14:textId="54A8F95B" w:rsidR="004232EA" w:rsidRDefault="004232EA" w:rsidP="00BF74E3">
      <w:pPr>
        <w:pStyle w:val="ListParagraph"/>
        <w:numPr>
          <w:ilvl w:val="0"/>
          <w:numId w:val="18"/>
        </w:numPr>
        <w:jc w:val="both"/>
        <w:rPr>
          <w:rFonts w:ascii="PT Serif Caption" w:hAnsi="PT Serif Caption"/>
          <w:sz w:val="22"/>
          <w:lang w:val="en-IE"/>
        </w:rPr>
      </w:pPr>
      <w:r>
        <w:rPr>
          <w:rFonts w:ascii="PT Serif Caption" w:hAnsi="PT Serif Caption"/>
          <w:sz w:val="22"/>
          <w:lang w:val="en-IE"/>
        </w:rPr>
        <w:t>Lowering of the centre of</w:t>
      </w:r>
      <w:r w:rsidR="00894A1F">
        <w:rPr>
          <w:rFonts w:ascii="PT Serif Caption" w:hAnsi="PT Serif Caption"/>
          <w:sz w:val="22"/>
          <w:lang w:val="en-IE"/>
        </w:rPr>
        <w:t xml:space="preserve"> mass</w:t>
      </w:r>
      <w:r w:rsidR="002C4657">
        <w:rPr>
          <w:rFonts w:ascii="PT Serif Caption" w:hAnsi="PT Serif Caption"/>
          <w:sz w:val="22"/>
          <w:lang w:val="en-IE"/>
        </w:rPr>
        <w:t>.</w:t>
      </w:r>
    </w:p>
    <w:p w14:paraId="3F7F6A72" w14:textId="068DFE91" w:rsidR="00894A1F" w:rsidRDefault="00ED6A6B" w:rsidP="00BF74E3">
      <w:pPr>
        <w:jc w:val="both"/>
        <w:rPr>
          <w:rFonts w:ascii="PT Serif Caption" w:hAnsi="PT Serif Caption"/>
          <w:sz w:val="22"/>
          <w:lang w:val="en-IE"/>
        </w:rPr>
      </w:pPr>
      <w:r w:rsidRPr="00B675EA">
        <w:rPr>
          <w:rFonts w:ascii="PT Serif Caption" w:hAnsi="PT Serif Caption"/>
          <w:noProof/>
          <w:sz w:val="22"/>
          <w:lang w:val="en-IE"/>
        </w:rPr>
        <w:drawing>
          <wp:anchor distT="0" distB="0" distL="114300" distR="114300" simplePos="0" relativeHeight="251683840" behindDoc="1" locked="0" layoutInCell="1" allowOverlap="1" wp14:anchorId="52563215" wp14:editId="577C8D39">
            <wp:simplePos x="0" y="0"/>
            <wp:positionH relativeFrom="column">
              <wp:posOffset>2676208</wp:posOffset>
            </wp:positionH>
            <wp:positionV relativeFrom="paragraph">
              <wp:posOffset>136843</wp:posOffset>
            </wp:positionV>
            <wp:extent cx="3264220" cy="3597483"/>
            <wp:effectExtent l="4762"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3264220" cy="359748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F14E92" w14:textId="5A90F82F" w:rsidR="00894A1F" w:rsidRDefault="00894A1F" w:rsidP="00BF74E3">
      <w:pPr>
        <w:jc w:val="both"/>
        <w:rPr>
          <w:rFonts w:ascii="PT Serif Caption" w:hAnsi="PT Serif Caption"/>
          <w:sz w:val="22"/>
          <w:lang w:val="en-IE"/>
        </w:rPr>
      </w:pPr>
      <w:r w:rsidRPr="00894A1F">
        <w:rPr>
          <w:rFonts w:ascii="PT Serif Caption" w:hAnsi="PT Serif Caption"/>
          <w:b/>
          <w:sz w:val="22"/>
          <w:lang w:val="en-IE"/>
        </w:rPr>
        <w:t>NOTE:</w:t>
      </w:r>
      <w:r>
        <w:rPr>
          <w:rFonts w:ascii="PT Serif Caption" w:hAnsi="PT Serif Caption"/>
          <w:sz w:val="22"/>
          <w:lang w:val="en-IE"/>
        </w:rPr>
        <w:t xml:space="preserve"> High mechanical load of high</w:t>
      </w:r>
    </w:p>
    <w:p w14:paraId="15B36B0F" w14:textId="2FC3CBF0" w:rsidR="00894A1F" w:rsidRDefault="00B675EA" w:rsidP="00BF74E3">
      <w:pPr>
        <w:jc w:val="both"/>
        <w:rPr>
          <w:rFonts w:ascii="PT Serif Caption" w:hAnsi="PT Serif Caption"/>
          <w:sz w:val="22"/>
          <w:lang w:val="en-IE"/>
        </w:rPr>
      </w:pPr>
      <w:r>
        <w:rPr>
          <w:rFonts w:ascii="PT Serif Caption" w:hAnsi="PT Serif Caption"/>
          <w:sz w:val="22"/>
          <w:lang w:val="en-IE"/>
        </w:rPr>
        <w:t>J</w:t>
      </w:r>
      <w:r w:rsidR="00894A1F">
        <w:rPr>
          <w:rFonts w:ascii="PT Serif Caption" w:hAnsi="PT Serif Caption"/>
          <w:sz w:val="22"/>
          <w:lang w:val="en-IE"/>
        </w:rPr>
        <w:t>umping</w:t>
      </w:r>
      <w:r>
        <w:rPr>
          <w:rFonts w:ascii="PT Serif Caption" w:hAnsi="PT Serif Caption"/>
          <w:sz w:val="22"/>
          <w:lang w:val="en-IE"/>
        </w:rPr>
        <w:t xml:space="preserve"> exercises</w:t>
      </w:r>
      <w:r w:rsidR="00894A1F">
        <w:rPr>
          <w:rFonts w:ascii="PT Serif Caption" w:hAnsi="PT Serif Caption"/>
          <w:sz w:val="22"/>
          <w:lang w:val="en-IE"/>
        </w:rPr>
        <w:t xml:space="preserve"> on entire body (especially the </w:t>
      </w:r>
    </w:p>
    <w:p w14:paraId="6B58BEFC" w14:textId="7954AB84" w:rsidR="00894A1F" w:rsidRDefault="00894A1F" w:rsidP="00BF74E3">
      <w:pPr>
        <w:jc w:val="both"/>
        <w:rPr>
          <w:rFonts w:ascii="PT Serif Caption" w:hAnsi="PT Serif Caption"/>
          <w:sz w:val="22"/>
          <w:lang w:val="en-IE"/>
        </w:rPr>
      </w:pPr>
      <w:r>
        <w:rPr>
          <w:rFonts w:ascii="PT Serif Caption" w:hAnsi="PT Serif Caption"/>
          <w:sz w:val="22"/>
          <w:lang w:val="en-IE"/>
        </w:rPr>
        <w:t xml:space="preserve">ankle and knee joint can lead to injury if </w:t>
      </w:r>
    </w:p>
    <w:p w14:paraId="06E9AE7C" w14:textId="05627865" w:rsidR="00894A1F" w:rsidRPr="00894A1F" w:rsidRDefault="00894A1F" w:rsidP="00BF74E3">
      <w:pPr>
        <w:jc w:val="both"/>
        <w:rPr>
          <w:rFonts w:ascii="PT Serif Caption" w:hAnsi="PT Serif Caption"/>
          <w:sz w:val="22"/>
          <w:lang w:val="en-IE"/>
        </w:rPr>
      </w:pPr>
      <w:r>
        <w:rPr>
          <w:rFonts w:ascii="PT Serif Caption" w:hAnsi="PT Serif Caption"/>
          <w:sz w:val="22"/>
          <w:lang w:val="en-IE"/>
        </w:rPr>
        <w:t>overloaded</w:t>
      </w:r>
      <w:r w:rsidR="00B675EA">
        <w:rPr>
          <w:rFonts w:ascii="PT Serif Caption" w:hAnsi="PT Serif Caption"/>
          <w:sz w:val="22"/>
          <w:lang w:val="en-IE"/>
        </w:rPr>
        <w:t>)</w:t>
      </w:r>
      <w:r>
        <w:rPr>
          <w:rFonts w:ascii="PT Serif Caption" w:hAnsi="PT Serif Caption"/>
          <w:sz w:val="22"/>
          <w:lang w:val="en-IE"/>
        </w:rPr>
        <w:t xml:space="preserve">. </w:t>
      </w:r>
    </w:p>
    <w:p w14:paraId="1EA6E008" w14:textId="77777777" w:rsidR="00EF51CE" w:rsidRDefault="00EF51CE">
      <w:pPr>
        <w:rPr>
          <w:lang w:val="en-IE"/>
        </w:rPr>
      </w:pPr>
    </w:p>
    <w:p w14:paraId="2D9C74EB" w14:textId="3864AD88" w:rsidR="00EF51CE" w:rsidRDefault="00EF51CE">
      <w:pPr>
        <w:rPr>
          <w:lang w:val="en-IE"/>
        </w:rPr>
      </w:pPr>
    </w:p>
    <w:p w14:paraId="663E18F6" w14:textId="7B0B01B3" w:rsidR="00EF51CE" w:rsidRDefault="00EF51CE">
      <w:pPr>
        <w:rPr>
          <w:lang w:val="en-IE"/>
        </w:rPr>
      </w:pPr>
    </w:p>
    <w:p w14:paraId="77507B0B" w14:textId="35609081" w:rsidR="00EF51CE" w:rsidRDefault="00EF51CE">
      <w:pPr>
        <w:rPr>
          <w:lang w:val="en-IE"/>
        </w:rPr>
      </w:pPr>
    </w:p>
    <w:p w14:paraId="549477E2" w14:textId="5EC7FCD4" w:rsidR="00B675EA" w:rsidRDefault="00B675EA">
      <w:pPr>
        <w:rPr>
          <w:lang w:val="en-IE"/>
        </w:rPr>
      </w:pPr>
    </w:p>
    <w:p w14:paraId="393B4827" w14:textId="324BD2AA" w:rsidR="00B675EA" w:rsidRDefault="00B675EA">
      <w:pPr>
        <w:rPr>
          <w:lang w:val="en-IE"/>
        </w:rPr>
      </w:pPr>
    </w:p>
    <w:p w14:paraId="21DD9D13" w14:textId="4DDFA929" w:rsidR="00B675EA" w:rsidRDefault="00B675EA">
      <w:pPr>
        <w:rPr>
          <w:lang w:val="en-IE"/>
        </w:rPr>
      </w:pPr>
    </w:p>
    <w:p w14:paraId="186959C5" w14:textId="1CA5A62C" w:rsidR="00B675EA" w:rsidRDefault="00B675EA">
      <w:pPr>
        <w:rPr>
          <w:lang w:val="en-IE"/>
        </w:rPr>
      </w:pPr>
    </w:p>
    <w:p w14:paraId="19E4A407" w14:textId="7375634D" w:rsidR="00B675EA" w:rsidRDefault="00B675EA">
      <w:pPr>
        <w:rPr>
          <w:lang w:val="en-IE"/>
        </w:rPr>
      </w:pPr>
    </w:p>
    <w:p w14:paraId="796F7B1A" w14:textId="44D297A5" w:rsidR="00B675EA" w:rsidRDefault="00B675EA">
      <w:pPr>
        <w:rPr>
          <w:lang w:val="en-IE"/>
        </w:rPr>
      </w:pPr>
    </w:p>
    <w:p w14:paraId="5E1070E0" w14:textId="37C73CB5" w:rsidR="00B675EA" w:rsidRDefault="00B675EA">
      <w:pPr>
        <w:rPr>
          <w:lang w:val="en-IE"/>
        </w:rPr>
      </w:pPr>
    </w:p>
    <w:p w14:paraId="7170C4D7" w14:textId="77777777" w:rsidR="00B675EA" w:rsidRDefault="00B675EA">
      <w:pPr>
        <w:rPr>
          <w:lang w:val="en-IE"/>
        </w:rPr>
      </w:pPr>
    </w:p>
    <w:p w14:paraId="1D480FD2" w14:textId="77777777" w:rsidR="000800C5" w:rsidRDefault="000800C5">
      <w:pPr>
        <w:rPr>
          <w:lang w:val="en-IE"/>
        </w:rPr>
      </w:pPr>
    </w:p>
    <w:p w14:paraId="2C53A3B1" w14:textId="44B51FDE" w:rsidR="00EF51CE" w:rsidRPr="00BC75EF" w:rsidRDefault="00EF51CE">
      <w:pPr>
        <w:rPr>
          <w:rFonts w:ascii="Norwester" w:hAnsi="Norwester"/>
          <w:b/>
          <w:sz w:val="48"/>
          <w:lang w:val="en-IE"/>
        </w:rPr>
      </w:pPr>
      <w:r w:rsidRPr="00BC75EF">
        <w:rPr>
          <w:rFonts w:ascii="Norwester" w:hAnsi="Norwester"/>
          <w:b/>
          <w:sz w:val="48"/>
          <w:lang w:val="en-IE"/>
        </w:rPr>
        <w:t xml:space="preserve">Teaching Progression </w:t>
      </w:r>
      <w:r w:rsidR="00894A1F">
        <w:rPr>
          <w:rFonts w:ascii="Norwester" w:hAnsi="Norwester"/>
          <w:b/>
          <w:sz w:val="48"/>
          <w:lang w:val="en-IE"/>
        </w:rPr>
        <w:t>High Jump</w:t>
      </w:r>
    </w:p>
    <w:p w14:paraId="02ED60C3" w14:textId="73944F5A" w:rsidR="00EF51CE" w:rsidRDefault="00ED6A6B">
      <w:pPr>
        <w:rPr>
          <w:b/>
          <w:lang w:val="en-IE"/>
        </w:rPr>
      </w:pPr>
      <w:r w:rsidRPr="004309DB">
        <w:rPr>
          <w:b/>
          <w:noProof/>
          <w:lang w:val="en-IE"/>
        </w:rPr>
        <w:drawing>
          <wp:anchor distT="0" distB="0" distL="114300" distR="114300" simplePos="0" relativeHeight="251684864" behindDoc="1" locked="0" layoutInCell="1" allowOverlap="1" wp14:anchorId="0509A7BB" wp14:editId="2DB7FA99">
            <wp:simplePos x="0" y="0"/>
            <wp:positionH relativeFrom="column">
              <wp:posOffset>0</wp:posOffset>
            </wp:positionH>
            <wp:positionV relativeFrom="paragraph">
              <wp:posOffset>161290</wp:posOffset>
            </wp:positionV>
            <wp:extent cx="5859780" cy="7523012"/>
            <wp:effectExtent l="0" t="0" r="7620" b="190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66609" cy="753177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A5C1C0" w14:textId="7B310B52" w:rsidR="00EF51CE" w:rsidRDefault="00EF51CE">
      <w:pPr>
        <w:rPr>
          <w:b/>
          <w:lang w:val="en-IE"/>
        </w:rPr>
      </w:pPr>
    </w:p>
    <w:p w14:paraId="5D06C355" w14:textId="77777777" w:rsidR="00EF51CE" w:rsidRDefault="00EF51CE">
      <w:pPr>
        <w:rPr>
          <w:b/>
          <w:lang w:val="en-IE"/>
        </w:rPr>
      </w:pPr>
    </w:p>
    <w:p w14:paraId="2116ED2C" w14:textId="77777777" w:rsidR="00EF51CE" w:rsidRDefault="00EF51CE">
      <w:pPr>
        <w:rPr>
          <w:b/>
          <w:lang w:val="en-IE"/>
        </w:rPr>
      </w:pPr>
    </w:p>
    <w:p w14:paraId="6443764B" w14:textId="77777777" w:rsidR="00EF51CE" w:rsidRDefault="00EF51CE">
      <w:pPr>
        <w:rPr>
          <w:b/>
          <w:lang w:val="en-IE"/>
        </w:rPr>
      </w:pPr>
    </w:p>
    <w:p w14:paraId="0795794B" w14:textId="0266C4DB" w:rsidR="00EF51CE" w:rsidRDefault="00EF51CE">
      <w:pPr>
        <w:rPr>
          <w:b/>
          <w:lang w:val="en-IE"/>
        </w:rPr>
      </w:pPr>
    </w:p>
    <w:p w14:paraId="0C5AF097" w14:textId="77777777" w:rsidR="00EF51CE" w:rsidRDefault="00EF51CE">
      <w:pPr>
        <w:rPr>
          <w:b/>
          <w:lang w:val="en-IE"/>
        </w:rPr>
      </w:pPr>
    </w:p>
    <w:p w14:paraId="17CC8921" w14:textId="77777777" w:rsidR="00EF51CE" w:rsidRPr="00BC75EF" w:rsidRDefault="00EF51CE">
      <w:pPr>
        <w:rPr>
          <w:rFonts w:ascii="Norwester" w:hAnsi="Norwester"/>
          <w:b/>
          <w:sz w:val="40"/>
          <w:lang w:val="en-IE"/>
        </w:rPr>
      </w:pPr>
    </w:p>
    <w:p w14:paraId="45DD8C72" w14:textId="77777777" w:rsidR="00E97108" w:rsidRDefault="00E97108">
      <w:pPr>
        <w:rPr>
          <w:rFonts w:ascii="Norwester" w:hAnsi="Norwester"/>
          <w:b/>
          <w:sz w:val="44"/>
          <w:lang w:val="en-IE"/>
        </w:rPr>
      </w:pPr>
    </w:p>
    <w:p w14:paraId="5F61C70E" w14:textId="77777777" w:rsidR="00E97108" w:rsidRDefault="00E97108">
      <w:pPr>
        <w:rPr>
          <w:rFonts w:ascii="Norwester" w:hAnsi="Norwester"/>
          <w:b/>
          <w:sz w:val="44"/>
          <w:lang w:val="en-IE"/>
        </w:rPr>
      </w:pPr>
    </w:p>
    <w:p w14:paraId="451E5587" w14:textId="77777777" w:rsidR="00E97108" w:rsidRDefault="00E97108">
      <w:pPr>
        <w:rPr>
          <w:rFonts w:ascii="Norwester" w:hAnsi="Norwester"/>
          <w:b/>
          <w:sz w:val="44"/>
          <w:lang w:val="en-IE"/>
        </w:rPr>
      </w:pPr>
    </w:p>
    <w:p w14:paraId="37C3F608" w14:textId="77777777" w:rsidR="00E97108" w:rsidRDefault="00E97108">
      <w:pPr>
        <w:rPr>
          <w:rFonts w:ascii="Norwester" w:hAnsi="Norwester"/>
          <w:b/>
          <w:sz w:val="44"/>
          <w:lang w:val="en-IE"/>
        </w:rPr>
      </w:pPr>
    </w:p>
    <w:p w14:paraId="73C27083" w14:textId="77777777" w:rsidR="00E97108" w:rsidRDefault="00E97108">
      <w:pPr>
        <w:rPr>
          <w:rFonts w:ascii="Norwester" w:hAnsi="Norwester"/>
          <w:b/>
          <w:sz w:val="44"/>
          <w:lang w:val="en-IE"/>
        </w:rPr>
      </w:pPr>
    </w:p>
    <w:p w14:paraId="0563491B" w14:textId="77777777" w:rsidR="00E97108" w:rsidRDefault="00E97108">
      <w:pPr>
        <w:rPr>
          <w:rFonts w:ascii="Norwester" w:hAnsi="Norwester"/>
          <w:b/>
          <w:sz w:val="44"/>
          <w:lang w:val="en-IE"/>
        </w:rPr>
      </w:pPr>
    </w:p>
    <w:p w14:paraId="4CF8397F" w14:textId="77777777" w:rsidR="00E97108" w:rsidRDefault="00E97108">
      <w:pPr>
        <w:rPr>
          <w:rFonts w:ascii="Norwester" w:hAnsi="Norwester"/>
          <w:b/>
          <w:sz w:val="44"/>
          <w:lang w:val="en-IE"/>
        </w:rPr>
      </w:pPr>
    </w:p>
    <w:p w14:paraId="69C288D0" w14:textId="77777777" w:rsidR="00E97108" w:rsidRDefault="00E97108">
      <w:pPr>
        <w:rPr>
          <w:rFonts w:ascii="Norwester" w:hAnsi="Norwester"/>
          <w:b/>
          <w:sz w:val="44"/>
          <w:lang w:val="en-IE"/>
        </w:rPr>
      </w:pPr>
    </w:p>
    <w:p w14:paraId="67077EEF" w14:textId="77777777" w:rsidR="00E97108" w:rsidRDefault="00E97108">
      <w:pPr>
        <w:rPr>
          <w:rFonts w:ascii="Norwester" w:hAnsi="Norwester"/>
          <w:b/>
          <w:sz w:val="44"/>
          <w:lang w:val="en-IE"/>
        </w:rPr>
      </w:pPr>
    </w:p>
    <w:p w14:paraId="259D7BD4" w14:textId="77777777" w:rsidR="00E97108" w:rsidRDefault="00E97108">
      <w:pPr>
        <w:rPr>
          <w:rFonts w:ascii="Norwester" w:hAnsi="Norwester"/>
          <w:b/>
          <w:sz w:val="44"/>
          <w:lang w:val="en-IE"/>
        </w:rPr>
      </w:pPr>
    </w:p>
    <w:p w14:paraId="25A44829" w14:textId="77777777" w:rsidR="00E97108" w:rsidRDefault="00E97108">
      <w:pPr>
        <w:rPr>
          <w:rFonts w:ascii="Norwester" w:hAnsi="Norwester"/>
          <w:b/>
          <w:sz w:val="44"/>
          <w:lang w:val="en-IE"/>
        </w:rPr>
      </w:pPr>
    </w:p>
    <w:p w14:paraId="2A712610" w14:textId="77777777" w:rsidR="00E97108" w:rsidRDefault="00E97108">
      <w:pPr>
        <w:rPr>
          <w:rFonts w:ascii="Norwester" w:hAnsi="Norwester"/>
          <w:b/>
          <w:sz w:val="44"/>
          <w:lang w:val="en-IE"/>
        </w:rPr>
      </w:pPr>
    </w:p>
    <w:p w14:paraId="51CDED22" w14:textId="77777777" w:rsidR="00E97108" w:rsidRDefault="00E97108">
      <w:pPr>
        <w:rPr>
          <w:rFonts w:ascii="Norwester" w:hAnsi="Norwester"/>
          <w:b/>
          <w:sz w:val="44"/>
          <w:lang w:val="en-IE"/>
        </w:rPr>
      </w:pPr>
    </w:p>
    <w:p w14:paraId="640F0977" w14:textId="77777777" w:rsidR="00E97108" w:rsidRDefault="00E97108">
      <w:pPr>
        <w:rPr>
          <w:rFonts w:ascii="Norwester" w:hAnsi="Norwester"/>
          <w:b/>
          <w:sz w:val="44"/>
          <w:lang w:val="en-IE"/>
        </w:rPr>
      </w:pPr>
    </w:p>
    <w:p w14:paraId="2FEB0B73" w14:textId="77777777" w:rsidR="00E97108" w:rsidRDefault="00E97108">
      <w:pPr>
        <w:rPr>
          <w:rFonts w:ascii="Norwester" w:hAnsi="Norwester"/>
          <w:b/>
          <w:sz w:val="44"/>
          <w:lang w:val="en-IE"/>
        </w:rPr>
      </w:pPr>
    </w:p>
    <w:p w14:paraId="34FAC30D" w14:textId="77777777" w:rsidR="00ED6A6B" w:rsidRDefault="00ED6A6B">
      <w:pPr>
        <w:rPr>
          <w:rFonts w:ascii="Norwester" w:hAnsi="Norwester"/>
          <w:b/>
          <w:sz w:val="44"/>
          <w:lang w:val="en-IE"/>
        </w:rPr>
      </w:pPr>
    </w:p>
    <w:p w14:paraId="55DBE891" w14:textId="77777777" w:rsidR="00ED6A6B" w:rsidRDefault="00ED6A6B">
      <w:pPr>
        <w:rPr>
          <w:rFonts w:ascii="Norwester" w:hAnsi="Norwester"/>
          <w:b/>
          <w:sz w:val="44"/>
          <w:lang w:val="en-IE"/>
        </w:rPr>
      </w:pPr>
    </w:p>
    <w:p w14:paraId="75B05914" w14:textId="77777777" w:rsidR="00ED6A6B" w:rsidRDefault="00ED6A6B">
      <w:pPr>
        <w:rPr>
          <w:rFonts w:ascii="Norwester" w:hAnsi="Norwester"/>
          <w:b/>
          <w:sz w:val="44"/>
          <w:lang w:val="en-IE"/>
        </w:rPr>
      </w:pPr>
    </w:p>
    <w:p w14:paraId="4D7AEDCB" w14:textId="77777777" w:rsidR="00ED6A6B" w:rsidRDefault="00ED6A6B">
      <w:pPr>
        <w:rPr>
          <w:rFonts w:ascii="Norwester" w:hAnsi="Norwester"/>
          <w:b/>
          <w:sz w:val="44"/>
          <w:lang w:val="en-IE"/>
        </w:rPr>
      </w:pPr>
    </w:p>
    <w:p w14:paraId="4E741F3A" w14:textId="77777777" w:rsidR="00ED6A6B" w:rsidRDefault="00ED6A6B">
      <w:pPr>
        <w:rPr>
          <w:rFonts w:ascii="Norwester" w:hAnsi="Norwester"/>
          <w:b/>
          <w:sz w:val="44"/>
          <w:lang w:val="en-IE"/>
        </w:rPr>
      </w:pPr>
    </w:p>
    <w:p w14:paraId="6E8367FB" w14:textId="77777777" w:rsidR="007E0FFD" w:rsidRDefault="007E0FFD">
      <w:pPr>
        <w:rPr>
          <w:rFonts w:ascii="Norwester" w:hAnsi="Norwester"/>
          <w:b/>
          <w:sz w:val="44"/>
          <w:lang w:val="en-IE"/>
        </w:rPr>
      </w:pPr>
    </w:p>
    <w:p w14:paraId="1D96D73C" w14:textId="77777777" w:rsidR="007E0FFD" w:rsidRDefault="007E0FFD">
      <w:pPr>
        <w:rPr>
          <w:rFonts w:ascii="Norwester" w:hAnsi="Norwester"/>
          <w:b/>
          <w:sz w:val="44"/>
          <w:lang w:val="en-IE"/>
        </w:rPr>
      </w:pPr>
    </w:p>
    <w:p w14:paraId="6722FFDC" w14:textId="4238F188" w:rsidR="00E97108" w:rsidRDefault="00E97108">
      <w:pPr>
        <w:rPr>
          <w:rFonts w:ascii="Norwester" w:hAnsi="Norwester"/>
          <w:b/>
          <w:sz w:val="44"/>
          <w:lang w:val="en-IE"/>
        </w:rPr>
      </w:pPr>
      <w:r>
        <w:rPr>
          <w:rFonts w:ascii="Norwester" w:hAnsi="Norwester"/>
          <w:b/>
          <w:sz w:val="44"/>
          <w:lang w:val="en-IE"/>
        </w:rPr>
        <w:t>Scissors Jump</w:t>
      </w:r>
    </w:p>
    <w:p w14:paraId="44BE86E5" w14:textId="77777777" w:rsidR="00E97108" w:rsidRPr="00E97108" w:rsidRDefault="00E97108">
      <w:pPr>
        <w:rPr>
          <w:rFonts w:ascii="PT Serif Caption" w:hAnsi="PT Serif Caption"/>
          <w:b/>
          <w:sz w:val="22"/>
          <w:lang w:val="en-IE"/>
        </w:rPr>
      </w:pPr>
    </w:p>
    <w:p w14:paraId="5C49CF37" w14:textId="6C18D1C1" w:rsidR="00E97108" w:rsidRDefault="00E97108" w:rsidP="00BF74E3">
      <w:pPr>
        <w:jc w:val="both"/>
        <w:rPr>
          <w:rFonts w:ascii="PT Serif Caption" w:hAnsi="PT Serif Caption"/>
          <w:sz w:val="22"/>
          <w:szCs w:val="22"/>
          <w:lang w:val="en-IE"/>
        </w:rPr>
      </w:pPr>
      <w:r>
        <w:rPr>
          <w:rFonts w:ascii="PT Serif Caption" w:hAnsi="PT Serif Caption"/>
          <w:sz w:val="22"/>
          <w:szCs w:val="22"/>
          <w:lang w:val="en-IE"/>
        </w:rPr>
        <w:t xml:space="preserve">An athletes </w:t>
      </w:r>
      <w:r w:rsidRPr="00E97108">
        <w:rPr>
          <w:rFonts w:ascii="PT Serif Caption" w:hAnsi="PT Serif Caption"/>
          <w:sz w:val="22"/>
          <w:szCs w:val="22"/>
          <w:lang w:val="en-IE"/>
        </w:rPr>
        <w:t xml:space="preserve">first high jumping experience should involve using the scissors technique. It is safer, and more suitable for inexperienced youngsters. It should not </w:t>
      </w:r>
      <w:proofErr w:type="gramStart"/>
      <w:r w:rsidRPr="00E97108">
        <w:rPr>
          <w:rFonts w:ascii="PT Serif Caption" w:hAnsi="PT Serif Caption"/>
          <w:sz w:val="22"/>
          <w:szCs w:val="22"/>
          <w:lang w:val="en-IE"/>
        </w:rPr>
        <w:t>be seen as</w:t>
      </w:r>
      <w:proofErr w:type="gramEnd"/>
      <w:r w:rsidRPr="00E97108">
        <w:rPr>
          <w:rFonts w:ascii="PT Serif Caption" w:hAnsi="PT Serif Caption"/>
          <w:sz w:val="22"/>
          <w:szCs w:val="22"/>
          <w:lang w:val="en-IE"/>
        </w:rPr>
        <w:t xml:space="preserve"> an outdated technique but viewed as a vital part of the teaching process. Skipping this important progression may endanger the athlete with never reaching their full high jumping potential.</w:t>
      </w:r>
      <w:r>
        <w:rPr>
          <w:rFonts w:ascii="PT Serif Caption" w:hAnsi="PT Serif Caption"/>
          <w:sz w:val="22"/>
          <w:szCs w:val="22"/>
          <w:lang w:val="en-IE"/>
        </w:rPr>
        <w:t xml:space="preserve"> Even with experienced athletes it should remain part of their jumping sessions from time to time. </w:t>
      </w:r>
    </w:p>
    <w:p w14:paraId="75AFB14D" w14:textId="77777777" w:rsidR="00E97108" w:rsidRDefault="00E97108">
      <w:pPr>
        <w:rPr>
          <w:rFonts w:ascii="PT Serif Caption" w:hAnsi="PT Serif Caption"/>
          <w:sz w:val="22"/>
          <w:szCs w:val="22"/>
          <w:lang w:val="en-IE"/>
        </w:rPr>
      </w:pPr>
    </w:p>
    <w:p w14:paraId="5E102080" w14:textId="60D6F98A" w:rsidR="00C924C7" w:rsidRPr="00C924C7" w:rsidRDefault="00C924C7" w:rsidP="00BF74E3">
      <w:pPr>
        <w:jc w:val="both"/>
        <w:rPr>
          <w:rFonts w:ascii="Norwester" w:hAnsi="Norwester"/>
          <w:b/>
          <w:sz w:val="32"/>
          <w:szCs w:val="22"/>
          <w:lang w:val="en-IE"/>
        </w:rPr>
      </w:pPr>
      <w:r w:rsidRPr="00C924C7">
        <w:rPr>
          <w:rFonts w:ascii="Norwester" w:hAnsi="Norwester"/>
          <w:b/>
          <w:sz w:val="32"/>
          <w:szCs w:val="22"/>
          <w:lang w:val="en-IE"/>
        </w:rPr>
        <w:t>Run and leap onto the mats – no high jump</w:t>
      </w:r>
      <w:r>
        <w:rPr>
          <w:rFonts w:ascii="Norwester" w:hAnsi="Norwester"/>
          <w:b/>
          <w:sz w:val="32"/>
          <w:szCs w:val="22"/>
          <w:lang w:val="en-IE"/>
        </w:rPr>
        <w:t xml:space="preserve"> bar</w:t>
      </w:r>
    </w:p>
    <w:p w14:paraId="5B562566" w14:textId="77777777" w:rsidR="00C924C7" w:rsidRDefault="00C924C7" w:rsidP="00BF74E3">
      <w:pPr>
        <w:jc w:val="both"/>
        <w:rPr>
          <w:rFonts w:ascii="PT Serif Caption" w:hAnsi="PT Serif Caption"/>
          <w:sz w:val="22"/>
          <w:szCs w:val="22"/>
          <w:lang w:val="en-IE"/>
        </w:rPr>
      </w:pPr>
    </w:p>
    <w:p w14:paraId="2BBBC3C4" w14:textId="77777777" w:rsidR="00C924C7" w:rsidRPr="00652880" w:rsidRDefault="00C924C7" w:rsidP="00BF74E3">
      <w:pPr>
        <w:jc w:val="both"/>
        <w:rPr>
          <w:rFonts w:ascii="PT Serif Caption" w:hAnsi="PT Serif Caption"/>
          <w:b/>
          <w:sz w:val="22"/>
          <w:szCs w:val="22"/>
          <w:lang w:val="en-IE"/>
        </w:rPr>
      </w:pPr>
      <w:r w:rsidRPr="00652880">
        <w:rPr>
          <w:rFonts w:ascii="PT Serif Caption" w:hAnsi="PT Serif Caption"/>
          <w:b/>
          <w:sz w:val="22"/>
          <w:szCs w:val="22"/>
          <w:lang w:val="en-IE"/>
        </w:rPr>
        <w:t>Aim:</w:t>
      </w:r>
    </w:p>
    <w:p w14:paraId="2C08582B" w14:textId="77777777" w:rsidR="00C924C7" w:rsidRPr="00C924C7" w:rsidRDefault="00C924C7" w:rsidP="00BF74E3">
      <w:pPr>
        <w:pStyle w:val="ListParagraph"/>
        <w:numPr>
          <w:ilvl w:val="0"/>
          <w:numId w:val="21"/>
        </w:numPr>
        <w:jc w:val="both"/>
        <w:rPr>
          <w:rFonts w:ascii="PT Serif Caption" w:hAnsi="PT Serif Caption"/>
          <w:sz w:val="22"/>
          <w:szCs w:val="22"/>
          <w:lang w:val="en-IE"/>
        </w:rPr>
      </w:pPr>
      <w:r w:rsidRPr="00C924C7">
        <w:rPr>
          <w:rFonts w:ascii="PT Serif Caption" w:hAnsi="PT Serif Caption"/>
          <w:sz w:val="22"/>
          <w:szCs w:val="22"/>
          <w:lang w:val="en-IE"/>
        </w:rPr>
        <w:t>To give the athletes confidence in leaping up onto the mat.</w:t>
      </w:r>
    </w:p>
    <w:p w14:paraId="572B2783" w14:textId="77777777" w:rsidR="00C924C7" w:rsidRPr="00C924C7" w:rsidRDefault="00C924C7" w:rsidP="00BF74E3">
      <w:pPr>
        <w:pStyle w:val="ListParagraph"/>
        <w:numPr>
          <w:ilvl w:val="0"/>
          <w:numId w:val="21"/>
        </w:numPr>
        <w:jc w:val="both"/>
        <w:rPr>
          <w:rFonts w:ascii="PT Serif Caption" w:hAnsi="PT Serif Caption"/>
          <w:sz w:val="22"/>
          <w:szCs w:val="22"/>
          <w:lang w:val="en-IE"/>
        </w:rPr>
      </w:pPr>
      <w:r w:rsidRPr="00C924C7">
        <w:rPr>
          <w:rFonts w:ascii="PT Serif Caption" w:hAnsi="PT Serif Caption"/>
          <w:sz w:val="22"/>
          <w:szCs w:val="22"/>
          <w:lang w:val="en-IE"/>
        </w:rPr>
        <w:t>To develop a basic scissors take-off.</w:t>
      </w:r>
    </w:p>
    <w:p w14:paraId="2D97A7C7" w14:textId="77777777" w:rsidR="00C924C7" w:rsidRPr="00C924C7" w:rsidRDefault="00C924C7" w:rsidP="00BF74E3">
      <w:pPr>
        <w:pStyle w:val="ListParagraph"/>
        <w:numPr>
          <w:ilvl w:val="0"/>
          <w:numId w:val="21"/>
        </w:numPr>
        <w:jc w:val="both"/>
        <w:rPr>
          <w:rFonts w:ascii="PT Serif Caption" w:hAnsi="PT Serif Caption"/>
          <w:sz w:val="22"/>
          <w:szCs w:val="22"/>
          <w:lang w:val="en-IE"/>
        </w:rPr>
      </w:pPr>
      <w:r w:rsidRPr="00C924C7">
        <w:rPr>
          <w:rFonts w:ascii="PT Serif Caption" w:hAnsi="PT Serif Caption"/>
          <w:sz w:val="22"/>
          <w:szCs w:val="22"/>
          <w:lang w:val="en-IE"/>
        </w:rPr>
        <w:t>To determine the preferred take-off leg.</w:t>
      </w:r>
    </w:p>
    <w:p w14:paraId="2E0C594E" w14:textId="77777777" w:rsidR="00C924C7" w:rsidRPr="00C924C7" w:rsidRDefault="00C924C7" w:rsidP="00BF74E3">
      <w:pPr>
        <w:pStyle w:val="ListParagraph"/>
        <w:numPr>
          <w:ilvl w:val="0"/>
          <w:numId w:val="21"/>
        </w:numPr>
        <w:jc w:val="both"/>
        <w:rPr>
          <w:rFonts w:ascii="PT Serif Caption" w:hAnsi="PT Serif Caption"/>
          <w:sz w:val="22"/>
          <w:szCs w:val="22"/>
          <w:lang w:val="en-IE"/>
        </w:rPr>
      </w:pPr>
      <w:r w:rsidRPr="00C924C7">
        <w:rPr>
          <w:rFonts w:ascii="PT Serif Caption" w:hAnsi="PT Serif Caption"/>
          <w:sz w:val="22"/>
          <w:szCs w:val="22"/>
          <w:lang w:val="en-IE"/>
        </w:rPr>
        <w:t>To develop a feet-first landing position.</w:t>
      </w:r>
    </w:p>
    <w:p w14:paraId="14EE8529" w14:textId="784A7422" w:rsidR="00C924C7" w:rsidRPr="00C924C7" w:rsidRDefault="00C924C7" w:rsidP="00BF74E3">
      <w:pPr>
        <w:jc w:val="both"/>
        <w:rPr>
          <w:rFonts w:ascii="PT Serif Caption" w:hAnsi="PT Serif Caption"/>
          <w:sz w:val="22"/>
          <w:szCs w:val="22"/>
          <w:lang w:val="en-IE"/>
        </w:rPr>
      </w:pPr>
    </w:p>
    <w:p w14:paraId="1D772BC5" w14:textId="77777777" w:rsidR="00C924C7" w:rsidRPr="00652880" w:rsidRDefault="00C924C7" w:rsidP="00BF74E3">
      <w:pPr>
        <w:jc w:val="both"/>
        <w:rPr>
          <w:rFonts w:ascii="PT Serif Caption" w:hAnsi="PT Serif Caption"/>
          <w:b/>
          <w:sz w:val="22"/>
          <w:szCs w:val="22"/>
          <w:lang w:val="en-IE"/>
        </w:rPr>
      </w:pPr>
      <w:r w:rsidRPr="00652880">
        <w:rPr>
          <w:rFonts w:ascii="PT Serif Caption" w:hAnsi="PT Serif Caption"/>
          <w:b/>
          <w:sz w:val="22"/>
          <w:szCs w:val="22"/>
          <w:lang w:val="en-IE"/>
        </w:rPr>
        <w:t>Activity:</w:t>
      </w:r>
    </w:p>
    <w:p w14:paraId="78AA4904" w14:textId="4EC8F994" w:rsidR="00C924C7" w:rsidRPr="00C924C7" w:rsidRDefault="00C924C7" w:rsidP="00BF74E3">
      <w:pPr>
        <w:pStyle w:val="ListParagraph"/>
        <w:numPr>
          <w:ilvl w:val="0"/>
          <w:numId w:val="19"/>
        </w:numPr>
        <w:jc w:val="both"/>
        <w:rPr>
          <w:rFonts w:ascii="PT Serif Caption" w:hAnsi="PT Serif Caption"/>
          <w:sz w:val="22"/>
          <w:szCs w:val="22"/>
          <w:lang w:val="en-IE"/>
        </w:rPr>
      </w:pPr>
      <w:r w:rsidRPr="00C924C7">
        <w:rPr>
          <w:rFonts w:ascii="PT Serif Caption" w:hAnsi="PT Serif Caption"/>
          <w:sz w:val="22"/>
          <w:szCs w:val="22"/>
          <w:lang w:val="en-IE"/>
        </w:rPr>
        <w:t>The athletes run in a controlled manner directly at the mats and, taking off from one foot, leap up onto the mat to land on the other foot. The athlete’s forward momentum may see them take several steps forward on the mats after landing.</w:t>
      </w:r>
    </w:p>
    <w:p w14:paraId="37C01A03" w14:textId="044FCCCE" w:rsidR="00C924C7" w:rsidRPr="00C924C7" w:rsidRDefault="00C924C7" w:rsidP="00BF74E3">
      <w:pPr>
        <w:pStyle w:val="ListParagraph"/>
        <w:numPr>
          <w:ilvl w:val="0"/>
          <w:numId w:val="19"/>
        </w:numPr>
        <w:jc w:val="both"/>
        <w:rPr>
          <w:rFonts w:ascii="PT Serif Caption" w:hAnsi="PT Serif Caption"/>
          <w:sz w:val="22"/>
          <w:szCs w:val="22"/>
          <w:lang w:val="en-IE"/>
        </w:rPr>
      </w:pPr>
      <w:r w:rsidRPr="00C924C7">
        <w:rPr>
          <w:rFonts w:ascii="PT Serif Caption" w:hAnsi="PT Serif Caption"/>
          <w:sz w:val="22"/>
          <w:szCs w:val="22"/>
          <w:lang w:val="en-IE"/>
        </w:rPr>
        <w:t xml:space="preserve">Ensure that the athlete takes off from one foot and lands on the other foot before the </w:t>
      </w:r>
      <w:r w:rsidR="00E92533" w:rsidRPr="00C924C7">
        <w:rPr>
          <w:rFonts w:ascii="PT Serif Caption" w:hAnsi="PT Serif Caption"/>
          <w:sz w:val="22"/>
          <w:szCs w:val="22"/>
          <w:lang w:val="en-IE"/>
        </w:rPr>
        <w:t>take-off</w:t>
      </w:r>
      <w:r w:rsidRPr="00C924C7">
        <w:rPr>
          <w:rFonts w:ascii="PT Serif Caption" w:hAnsi="PT Serif Caption"/>
          <w:sz w:val="22"/>
          <w:szCs w:val="22"/>
          <w:lang w:val="en-IE"/>
        </w:rPr>
        <w:t xml:space="preserve"> foot is also brought down for balance.</w:t>
      </w:r>
    </w:p>
    <w:p w14:paraId="5FB2ACCB" w14:textId="04709F08" w:rsidR="00C924C7" w:rsidRPr="00C924C7" w:rsidRDefault="00C924C7" w:rsidP="00BF74E3">
      <w:pPr>
        <w:pStyle w:val="ListParagraph"/>
        <w:numPr>
          <w:ilvl w:val="0"/>
          <w:numId w:val="19"/>
        </w:numPr>
        <w:jc w:val="both"/>
        <w:rPr>
          <w:rFonts w:ascii="PT Serif Caption" w:hAnsi="PT Serif Caption"/>
          <w:sz w:val="22"/>
          <w:szCs w:val="22"/>
          <w:lang w:val="en-IE"/>
        </w:rPr>
      </w:pPr>
      <w:r w:rsidRPr="00C924C7">
        <w:rPr>
          <w:rFonts w:ascii="PT Serif Caption" w:hAnsi="PT Serif Caption"/>
          <w:sz w:val="22"/>
          <w:szCs w:val="22"/>
          <w:lang w:val="en-IE"/>
        </w:rPr>
        <w:t>Ensure an upright (i.e. on feet) landing position on the mats.</w:t>
      </w:r>
    </w:p>
    <w:p w14:paraId="649BE16D" w14:textId="77777777" w:rsidR="00C924C7" w:rsidRPr="00C924C7" w:rsidRDefault="00C924C7" w:rsidP="00BF74E3">
      <w:pPr>
        <w:pStyle w:val="ListParagraph"/>
        <w:numPr>
          <w:ilvl w:val="0"/>
          <w:numId w:val="19"/>
        </w:numPr>
        <w:jc w:val="both"/>
        <w:rPr>
          <w:rFonts w:ascii="PT Serif Caption" w:hAnsi="PT Serif Caption"/>
          <w:sz w:val="22"/>
          <w:szCs w:val="22"/>
          <w:lang w:val="en-IE"/>
        </w:rPr>
      </w:pPr>
      <w:r w:rsidRPr="00C924C7">
        <w:rPr>
          <w:rFonts w:ascii="PT Serif Caption" w:hAnsi="PT Serif Caption"/>
          <w:sz w:val="22"/>
          <w:szCs w:val="22"/>
          <w:lang w:val="en-IE"/>
        </w:rPr>
        <w:t>Make sure that athletes don’t slow down or stop before taking off. It is a continuous, flowing action.</w:t>
      </w:r>
    </w:p>
    <w:p w14:paraId="4B241233" w14:textId="484A8F86" w:rsidR="00C924C7" w:rsidRPr="00C924C7" w:rsidRDefault="00C924C7" w:rsidP="00BF74E3">
      <w:pPr>
        <w:pStyle w:val="ListParagraph"/>
        <w:numPr>
          <w:ilvl w:val="0"/>
          <w:numId w:val="19"/>
        </w:numPr>
        <w:jc w:val="both"/>
        <w:rPr>
          <w:rFonts w:ascii="PT Serif Caption" w:hAnsi="PT Serif Caption"/>
          <w:sz w:val="22"/>
          <w:szCs w:val="22"/>
          <w:lang w:val="en-IE"/>
        </w:rPr>
      </w:pPr>
      <w:r w:rsidRPr="00C924C7">
        <w:rPr>
          <w:rFonts w:ascii="PT Serif Caption" w:hAnsi="PT Serif Caption"/>
          <w:sz w:val="22"/>
          <w:szCs w:val="22"/>
          <w:lang w:val="en-IE"/>
        </w:rPr>
        <w:t>Instruct the athletes to come to a stop on top of the mats and, if using the higher style mats, carefully climb down</w:t>
      </w:r>
      <w:r w:rsidR="00E92533">
        <w:rPr>
          <w:rFonts w:ascii="PT Serif Caption" w:hAnsi="PT Serif Caption"/>
          <w:sz w:val="22"/>
          <w:szCs w:val="22"/>
          <w:lang w:val="en-IE"/>
        </w:rPr>
        <w:t xml:space="preserve"> afterwards</w:t>
      </w:r>
      <w:r w:rsidRPr="00C924C7">
        <w:rPr>
          <w:rFonts w:ascii="PT Serif Caption" w:hAnsi="PT Serif Caption"/>
          <w:sz w:val="22"/>
          <w:szCs w:val="22"/>
          <w:lang w:val="en-IE"/>
        </w:rPr>
        <w:t>.</w:t>
      </w:r>
    </w:p>
    <w:p w14:paraId="41DB152E" w14:textId="6F70F021" w:rsidR="00C924C7" w:rsidRPr="00C924C7" w:rsidRDefault="00C924C7" w:rsidP="00BF74E3">
      <w:pPr>
        <w:pStyle w:val="ListParagraph"/>
        <w:numPr>
          <w:ilvl w:val="0"/>
          <w:numId w:val="19"/>
        </w:numPr>
        <w:jc w:val="both"/>
        <w:rPr>
          <w:rFonts w:ascii="PT Serif Caption" w:hAnsi="PT Serif Caption"/>
          <w:sz w:val="22"/>
          <w:szCs w:val="22"/>
          <w:lang w:val="en-IE"/>
        </w:rPr>
      </w:pPr>
      <w:r w:rsidRPr="00C924C7">
        <w:rPr>
          <w:rFonts w:ascii="PT Serif Caption" w:hAnsi="PT Serif Caption"/>
          <w:sz w:val="22"/>
          <w:szCs w:val="22"/>
          <w:lang w:val="en-IE"/>
        </w:rPr>
        <w:t>It may help to tell athletes that the action is a “step” up onto the mats. Asking the athletes to “spring” or “pop” up onto the mats can also be useful.</w:t>
      </w:r>
    </w:p>
    <w:p w14:paraId="0CC859B6" w14:textId="77777777" w:rsidR="00C924C7" w:rsidRPr="00C924C7" w:rsidRDefault="00C924C7" w:rsidP="00BF74E3">
      <w:pPr>
        <w:jc w:val="both"/>
        <w:rPr>
          <w:rFonts w:ascii="PT Serif Caption" w:hAnsi="PT Serif Caption"/>
          <w:sz w:val="22"/>
          <w:szCs w:val="22"/>
          <w:lang w:val="en-IE"/>
        </w:rPr>
      </w:pPr>
    </w:p>
    <w:p w14:paraId="7D263FFA" w14:textId="77777777" w:rsidR="00C924C7" w:rsidRPr="00652880" w:rsidRDefault="00C924C7" w:rsidP="00BF74E3">
      <w:pPr>
        <w:jc w:val="both"/>
        <w:rPr>
          <w:rFonts w:ascii="PT Serif Caption" w:hAnsi="PT Serif Caption"/>
          <w:b/>
          <w:sz w:val="22"/>
          <w:szCs w:val="22"/>
          <w:lang w:val="en-IE"/>
        </w:rPr>
      </w:pPr>
      <w:r w:rsidRPr="00652880">
        <w:rPr>
          <w:rFonts w:ascii="PT Serif Caption" w:hAnsi="PT Serif Caption"/>
          <w:b/>
          <w:sz w:val="22"/>
          <w:szCs w:val="22"/>
          <w:lang w:val="en-IE"/>
        </w:rPr>
        <w:t>NOTE:</w:t>
      </w:r>
    </w:p>
    <w:p w14:paraId="7CB3D19C" w14:textId="5AB903C5" w:rsidR="00C924C7" w:rsidRPr="00C924C7" w:rsidRDefault="00C924C7" w:rsidP="00BF74E3">
      <w:pPr>
        <w:jc w:val="both"/>
        <w:rPr>
          <w:rFonts w:ascii="PT Serif Caption" w:hAnsi="PT Serif Caption"/>
          <w:sz w:val="22"/>
          <w:szCs w:val="22"/>
          <w:lang w:val="en-IE"/>
        </w:rPr>
      </w:pPr>
      <w:r w:rsidRPr="00C924C7">
        <w:rPr>
          <w:rFonts w:ascii="PT Serif Caption" w:hAnsi="PT Serif Caption"/>
          <w:sz w:val="22"/>
          <w:szCs w:val="22"/>
          <w:lang w:val="en-IE"/>
        </w:rPr>
        <w:t>With a large group, it is worthwhile to organize this activity so that two to three athletes are active at once, which cuts the waiting time. Depending on the size of your landing area, split the group into two or three lines side-by-side</w:t>
      </w:r>
      <w:r w:rsidR="00E92533">
        <w:rPr>
          <w:rFonts w:ascii="PT Serif Caption" w:hAnsi="PT Serif Caption"/>
          <w:sz w:val="22"/>
          <w:szCs w:val="22"/>
          <w:lang w:val="en-IE"/>
        </w:rPr>
        <w:t>,</w:t>
      </w:r>
      <w:r w:rsidRPr="00C924C7">
        <w:rPr>
          <w:rFonts w:ascii="PT Serif Caption" w:hAnsi="PT Serif Caption"/>
          <w:sz w:val="22"/>
          <w:szCs w:val="22"/>
          <w:lang w:val="en-IE"/>
        </w:rPr>
        <w:t xml:space="preserve"> and several metres apart, facing the mats. This will allow more than one athlete to run in and jump at a time. This can be done very safely if you clearly indicate that the athletes MUST land on their area of the mat. This can be further emphasized by dividing the runway with ground markers and the landing area with elastic bars, skipping ropes, etc.</w:t>
      </w:r>
    </w:p>
    <w:p w14:paraId="76FBFDE0" w14:textId="77777777" w:rsidR="00C924C7" w:rsidRDefault="00C924C7" w:rsidP="00BF74E3">
      <w:pPr>
        <w:jc w:val="both"/>
        <w:rPr>
          <w:rFonts w:ascii="PT Serif Caption" w:hAnsi="PT Serif Caption"/>
          <w:sz w:val="22"/>
          <w:szCs w:val="22"/>
          <w:lang w:val="en-IE"/>
        </w:rPr>
      </w:pPr>
      <w:r w:rsidRPr="00C924C7">
        <w:rPr>
          <w:rFonts w:ascii="PT Serif Caption" w:hAnsi="PT Serif Caption"/>
          <w:sz w:val="22"/>
          <w:szCs w:val="22"/>
          <w:lang w:val="en-IE"/>
        </w:rPr>
        <w:t>Try to keep the group moving through quickly, but make sure that the mats are clear before you give the signal for the next athletes to have their turn.</w:t>
      </w:r>
    </w:p>
    <w:p w14:paraId="0F1B9496" w14:textId="77777777" w:rsidR="00C924C7" w:rsidRDefault="00C924C7" w:rsidP="00BF74E3">
      <w:pPr>
        <w:jc w:val="both"/>
        <w:rPr>
          <w:rFonts w:ascii="PT Serif Caption" w:hAnsi="PT Serif Caption"/>
          <w:sz w:val="22"/>
          <w:szCs w:val="22"/>
          <w:lang w:val="en-IE"/>
        </w:rPr>
      </w:pPr>
    </w:p>
    <w:p w14:paraId="1BC38246" w14:textId="1ABB6592" w:rsidR="00C924C7" w:rsidRPr="00652880" w:rsidRDefault="00C924C7" w:rsidP="00BF74E3">
      <w:pPr>
        <w:jc w:val="both"/>
        <w:rPr>
          <w:rFonts w:ascii="PT Serif Caption" w:hAnsi="PT Serif Caption"/>
          <w:b/>
          <w:sz w:val="22"/>
          <w:szCs w:val="22"/>
          <w:lang w:val="en-IE"/>
        </w:rPr>
      </w:pPr>
      <w:r w:rsidRPr="00652880">
        <w:rPr>
          <w:rFonts w:ascii="PT Serif Caption" w:hAnsi="PT Serif Caption"/>
          <w:b/>
          <w:sz w:val="22"/>
          <w:szCs w:val="22"/>
          <w:lang w:val="en-IE"/>
        </w:rPr>
        <w:t>Skill Extensions:</w:t>
      </w:r>
    </w:p>
    <w:p w14:paraId="366972EC" w14:textId="1038DDE5" w:rsidR="00C924C7" w:rsidRPr="00C924C7" w:rsidRDefault="00C924C7" w:rsidP="00BF74E3">
      <w:pPr>
        <w:pStyle w:val="ListParagraph"/>
        <w:numPr>
          <w:ilvl w:val="0"/>
          <w:numId w:val="20"/>
        </w:numPr>
        <w:jc w:val="both"/>
        <w:rPr>
          <w:rFonts w:ascii="PT Serif Caption" w:hAnsi="PT Serif Caption"/>
          <w:sz w:val="22"/>
          <w:szCs w:val="22"/>
          <w:lang w:val="en-IE"/>
        </w:rPr>
      </w:pPr>
      <w:r w:rsidRPr="00C924C7">
        <w:rPr>
          <w:rFonts w:ascii="PT Serif Caption" w:hAnsi="PT Serif Caption"/>
          <w:sz w:val="22"/>
          <w:szCs w:val="22"/>
          <w:lang w:val="en-IE"/>
        </w:rPr>
        <w:t>Once you can see that the athletes have confidence in leaping up onto the mats, gradually introduce the following technical points:</w:t>
      </w:r>
    </w:p>
    <w:p w14:paraId="450D0755" w14:textId="77777777" w:rsidR="00C924C7" w:rsidRPr="00C924C7" w:rsidRDefault="00C924C7" w:rsidP="00BF74E3">
      <w:pPr>
        <w:pStyle w:val="ListParagraph"/>
        <w:numPr>
          <w:ilvl w:val="0"/>
          <w:numId w:val="20"/>
        </w:numPr>
        <w:jc w:val="both"/>
        <w:rPr>
          <w:rFonts w:ascii="PT Serif Caption" w:hAnsi="PT Serif Caption"/>
          <w:sz w:val="22"/>
          <w:szCs w:val="22"/>
          <w:lang w:val="en-IE"/>
        </w:rPr>
      </w:pPr>
      <w:r w:rsidRPr="00C924C7">
        <w:rPr>
          <w:rFonts w:ascii="PT Serif Caption" w:hAnsi="PT Serif Caption"/>
          <w:sz w:val="22"/>
          <w:szCs w:val="22"/>
          <w:lang w:val="en-IE"/>
        </w:rPr>
        <w:t>A “tall” take off position. The head should be up, eyes looking forward.</w:t>
      </w:r>
    </w:p>
    <w:p w14:paraId="1FDF17D4" w14:textId="77777777" w:rsidR="00C924C7" w:rsidRPr="00C924C7" w:rsidRDefault="00C924C7" w:rsidP="00BF74E3">
      <w:pPr>
        <w:pStyle w:val="ListParagraph"/>
        <w:numPr>
          <w:ilvl w:val="0"/>
          <w:numId w:val="20"/>
        </w:numPr>
        <w:jc w:val="both"/>
        <w:rPr>
          <w:rFonts w:ascii="PT Serif Caption" w:hAnsi="PT Serif Caption"/>
          <w:sz w:val="22"/>
          <w:szCs w:val="22"/>
          <w:lang w:val="en-IE"/>
        </w:rPr>
      </w:pPr>
      <w:r w:rsidRPr="00C924C7">
        <w:rPr>
          <w:rFonts w:ascii="PT Serif Caption" w:hAnsi="PT Serif Caption"/>
          <w:sz w:val="22"/>
          <w:szCs w:val="22"/>
          <w:lang w:val="en-IE"/>
        </w:rPr>
        <w:t>A high lead knee drive on take-off.</w:t>
      </w:r>
    </w:p>
    <w:p w14:paraId="4CA1F296" w14:textId="468CFCAE" w:rsidR="00C924C7" w:rsidRPr="00C924C7" w:rsidRDefault="00E92533" w:rsidP="00BF74E3">
      <w:pPr>
        <w:pStyle w:val="ListParagraph"/>
        <w:numPr>
          <w:ilvl w:val="0"/>
          <w:numId w:val="20"/>
        </w:numPr>
        <w:jc w:val="both"/>
        <w:rPr>
          <w:rFonts w:ascii="PT Serif Caption" w:hAnsi="PT Serif Caption"/>
          <w:sz w:val="22"/>
          <w:szCs w:val="22"/>
          <w:lang w:val="en-IE"/>
        </w:rPr>
      </w:pPr>
      <w:r>
        <w:rPr>
          <w:rFonts w:ascii="PT Serif Caption" w:hAnsi="PT Serif Caption"/>
          <w:sz w:val="22"/>
          <w:szCs w:val="22"/>
          <w:lang w:val="en-IE"/>
        </w:rPr>
        <w:t>A quick last-</w:t>
      </w:r>
      <w:r w:rsidRPr="00C924C7">
        <w:rPr>
          <w:rFonts w:ascii="PT Serif Caption" w:hAnsi="PT Serif Caption"/>
          <w:sz w:val="22"/>
          <w:szCs w:val="22"/>
          <w:lang w:val="en-IE"/>
        </w:rPr>
        <w:t>two step</w:t>
      </w:r>
      <w:r>
        <w:rPr>
          <w:rFonts w:ascii="PT Serif Caption" w:hAnsi="PT Serif Caption"/>
          <w:sz w:val="22"/>
          <w:szCs w:val="22"/>
          <w:lang w:val="en-IE"/>
        </w:rPr>
        <w:t>s</w:t>
      </w:r>
      <w:r w:rsidR="00C924C7" w:rsidRPr="00C924C7">
        <w:rPr>
          <w:rFonts w:ascii="PT Serif Caption" w:hAnsi="PT Serif Caption"/>
          <w:sz w:val="22"/>
          <w:szCs w:val="22"/>
          <w:lang w:val="en-IE"/>
        </w:rPr>
        <w:t xml:space="preserve"> on take-off. (</w:t>
      </w:r>
      <w:r>
        <w:rPr>
          <w:rFonts w:ascii="PT Serif Caption" w:hAnsi="PT Serif Caption"/>
          <w:sz w:val="22"/>
          <w:szCs w:val="22"/>
          <w:lang w:val="en-IE"/>
        </w:rPr>
        <w:t>Very young athletes can</w:t>
      </w:r>
      <w:r w:rsidR="00C924C7" w:rsidRPr="00C924C7">
        <w:rPr>
          <w:rFonts w:ascii="PT Serif Caption" w:hAnsi="PT Serif Caption"/>
          <w:sz w:val="22"/>
          <w:szCs w:val="22"/>
          <w:lang w:val="en-IE"/>
        </w:rPr>
        <w:t xml:space="preserve"> grasp this concept).</w:t>
      </w:r>
    </w:p>
    <w:p w14:paraId="7BE444C6" w14:textId="28586802" w:rsidR="00C924C7" w:rsidRPr="00C924C7" w:rsidRDefault="00C924C7" w:rsidP="00BF74E3">
      <w:pPr>
        <w:pStyle w:val="ListParagraph"/>
        <w:numPr>
          <w:ilvl w:val="0"/>
          <w:numId w:val="20"/>
        </w:numPr>
        <w:jc w:val="both"/>
        <w:rPr>
          <w:rFonts w:ascii="PT Serif Caption" w:hAnsi="PT Serif Caption"/>
          <w:sz w:val="22"/>
          <w:szCs w:val="22"/>
          <w:lang w:val="en-IE"/>
        </w:rPr>
      </w:pPr>
      <w:r w:rsidRPr="00C924C7">
        <w:rPr>
          <w:rFonts w:ascii="PT Serif Caption" w:hAnsi="PT Serif Caption"/>
          <w:sz w:val="22"/>
          <w:szCs w:val="22"/>
          <w:lang w:val="en-IE"/>
        </w:rPr>
        <w:t xml:space="preserve">Encourage the athletes to </w:t>
      </w:r>
      <w:r w:rsidR="0015171C" w:rsidRPr="00C924C7">
        <w:rPr>
          <w:rFonts w:ascii="PT Serif Caption" w:hAnsi="PT Serif Caption"/>
          <w:sz w:val="22"/>
          <w:szCs w:val="22"/>
          <w:lang w:val="en-IE"/>
        </w:rPr>
        <w:t xml:space="preserve">try to “float” or “freeze” in the air after take-off </w:t>
      </w:r>
      <w:r w:rsidR="00AD2160">
        <w:rPr>
          <w:rFonts w:ascii="PT Serif Caption" w:hAnsi="PT Serif Caption"/>
          <w:sz w:val="22"/>
          <w:szCs w:val="22"/>
          <w:lang w:val="en-IE"/>
        </w:rPr>
        <w:t xml:space="preserve">to </w:t>
      </w:r>
      <w:r w:rsidRPr="00C924C7">
        <w:rPr>
          <w:rFonts w:ascii="PT Serif Caption" w:hAnsi="PT Serif Caption"/>
          <w:sz w:val="22"/>
          <w:szCs w:val="22"/>
          <w:lang w:val="en-IE"/>
        </w:rPr>
        <w:t xml:space="preserve">attain </w:t>
      </w:r>
      <w:r w:rsidR="00AD2160">
        <w:rPr>
          <w:rFonts w:ascii="PT Serif Caption" w:hAnsi="PT Serif Caption"/>
          <w:sz w:val="22"/>
          <w:szCs w:val="22"/>
          <w:lang w:val="en-IE"/>
        </w:rPr>
        <w:t>more height and time in the air.</w:t>
      </w:r>
    </w:p>
    <w:p w14:paraId="46F27A7A" w14:textId="322BC47A" w:rsidR="00FE7DFE" w:rsidRPr="00ED6A6B" w:rsidRDefault="00C924C7" w:rsidP="00BF74E3">
      <w:pPr>
        <w:pStyle w:val="ListParagraph"/>
        <w:numPr>
          <w:ilvl w:val="0"/>
          <w:numId w:val="20"/>
        </w:numPr>
        <w:jc w:val="both"/>
        <w:rPr>
          <w:rFonts w:ascii="PT Serif Caption" w:hAnsi="PT Serif Caption"/>
          <w:sz w:val="22"/>
          <w:szCs w:val="22"/>
          <w:lang w:val="en-IE"/>
        </w:rPr>
      </w:pPr>
      <w:r w:rsidRPr="00C924C7">
        <w:rPr>
          <w:rFonts w:ascii="PT Serif Caption" w:hAnsi="PT Serif Caption"/>
          <w:sz w:val="22"/>
          <w:szCs w:val="22"/>
          <w:lang w:val="en-IE"/>
        </w:rPr>
        <w:t>Ask the athletes to note which is their preferred take-off foot.</w:t>
      </w:r>
    </w:p>
    <w:p w14:paraId="54CAC494" w14:textId="77777777" w:rsidR="00FE7DFE" w:rsidRDefault="00FE7DFE" w:rsidP="00BF74E3">
      <w:pPr>
        <w:jc w:val="both"/>
        <w:rPr>
          <w:rFonts w:ascii="Norwester" w:hAnsi="Norwester"/>
          <w:b/>
          <w:sz w:val="32"/>
          <w:szCs w:val="32"/>
          <w:lang w:val="en-IE"/>
        </w:rPr>
      </w:pPr>
    </w:p>
    <w:p w14:paraId="62D99C68" w14:textId="77777777" w:rsidR="00C924C7" w:rsidRPr="00C924C7" w:rsidRDefault="00C924C7" w:rsidP="00BF74E3">
      <w:pPr>
        <w:jc w:val="both"/>
        <w:rPr>
          <w:rFonts w:ascii="Norwester" w:hAnsi="Norwester"/>
          <w:b/>
          <w:sz w:val="32"/>
          <w:szCs w:val="32"/>
          <w:lang w:val="en-IE"/>
        </w:rPr>
      </w:pPr>
      <w:r w:rsidRPr="00C924C7">
        <w:rPr>
          <w:rFonts w:ascii="Norwester" w:hAnsi="Norwester"/>
          <w:b/>
          <w:sz w:val="32"/>
          <w:szCs w:val="32"/>
          <w:lang w:val="en-IE"/>
        </w:rPr>
        <w:t>Scissors onto mats – no bar</w:t>
      </w:r>
    </w:p>
    <w:p w14:paraId="51521AF2" w14:textId="77777777" w:rsidR="00C924C7" w:rsidRPr="00C924C7" w:rsidRDefault="00C924C7" w:rsidP="00BF74E3">
      <w:pPr>
        <w:jc w:val="both"/>
        <w:rPr>
          <w:rFonts w:ascii="PT Serif Caption" w:hAnsi="PT Serif Caption"/>
          <w:sz w:val="22"/>
          <w:szCs w:val="22"/>
          <w:lang w:val="en-IE"/>
        </w:rPr>
      </w:pPr>
    </w:p>
    <w:p w14:paraId="2CBA2BE2" w14:textId="55588B44" w:rsidR="00C924C7" w:rsidRPr="00652880" w:rsidRDefault="00C924C7" w:rsidP="00BF74E3">
      <w:pPr>
        <w:jc w:val="both"/>
        <w:rPr>
          <w:rFonts w:ascii="PT Serif Caption" w:hAnsi="PT Serif Caption"/>
          <w:b/>
          <w:sz w:val="22"/>
          <w:szCs w:val="22"/>
          <w:lang w:val="en-IE"/>
        </w:rPr>
      </w:pPr>
      <w:r w:rsidRPr="00652880">
        <w:rPr>
          <w:rFonts w:ascii="PT Serif Caption" w:hAnsi="PT Serif Caption"/>
          <w:b/>
          <w:sz w:val="22"/>
          <w:szCs w:val="22"/>
          <w:lang w:val="en-IE"/>
        </w:rPr>
        <w:t>Aim:</w:t>
      </w:r>
      <w:r w:rsidR="00652880">
        <w:rPr>
          <w:rFonts w:ascii="PT Serif Caption" w:hAnsi="PT Serif Caption"/>
          <w:b/>
          <w:sz w:val="22"/>
          <w:szCs w:val="22"/>
          <w:lang w:val="en-IE"/>
        </w:rPr>
        <w:t xml:space="preserve"> </w:t>
      </w:r>
      <w:r w:rsidRPr="00652880">
        <w:rPr>
          <w:rFonts w:ascii="PT Serif Caption" w:hAnsi="PT Serif Caption"/>
          <w:sz w:val="22"/>
          <w:szCs w:val="22"/>
          <w:lang w:val="en-IE"/>
        </w:rPr>
        <w:t>To introduce the basic scissors high jump action from an angled approach.</w:t>
      </w:r>
    </w:p>
    <w:p w14:paraId="7D32422F" w14:textId="77777777" w:rsidR="00C924C7" w:rsidRPr="00652880" w:rsidRDefault="00C924C7" w:rsidP="00BF74E3">
      <w:pPr>
        <w:jc w:val="both"/>
        <w:rPr>
          <w:rFonts w:ascii="PT Serif Caption" w:hAnsi="PT Serif Caption"/>
          <w:b/>
          <w:sz w:val="22"/>
          <w:szCs w:val="22"/>
          <w:lang w:val="en-IE"/>
        </w:rPr>
      </w:pPr>
    </w:p>
    <w:p w14:paraId="7F284E02" w14:textId="57CC8535" w:rsidR="00C924C7" w:rsidRPr="00652880" w:rsidRDefault="00C924C7" w:rsidP="00BF74E3">
      <w:pPr>
        <w:jc w:val="both"/>
        <w:rPr>
          <w:rFonts w:ascii="PT Serif Caption" w:hAnsi="PT Serif Caption"/>
          <w:b/>
          <w:sz w:val="22"/>
          <w:szCs w:val="22"/>
          <w:lang w:val="en-IE"/>
        </w:rPr>
      </w:pPr>
      <w:r w:rsidRPr="00652880">
        <w:rPr>
          <w:rFonts w:ascii="PT Serif Caption" w:hAnsi="PT Serif Caption"/>
          <w:b/>
          <w:sz w:val="22"/>
          <w:szCs w:val="22"/>
          <w:lang w:val="en-IE"/>
        </w:rPr>
        <w:t>Set Up:</w:t>
      </w:r>
      <w:r w:rsidR="00652880">
        <w:rPr>
          <w:rFonts w:ascii="PT Serif Caption" w:hAnsi="PT Serif Caption"/>
          <w:b/>
          <w:sz w:val="22"/>
          <w:szCs w:val="22"/>
          <w:lang w:val="en-IE"/>
        </w:rPr>
        <w:t xml:space="preserve"> </w:t>
      </w:r>
      <w:r w:rsidRPr="00C924C7">
        <w:rPr>
          <w:rFonts w:ascii="PT Serif Caption" w:hAnsi="PT Serif Caption"/>
          <w:sz w:val="22"/>
          <w:szCs w:val="22"/>
          <w:lang w:val="en-IE"/>
        </w:rPr>
        <w:t xml:space="preserve">The athletes </w:t>
      </w:r>
      <w:r w:rsidR="00B67B05">
        <w:rPr>
          <w:rFonts w:ascii="PT Serif Caption" w:hAnsi="PT Serif Caption"/>
          <w:sz w:val="22"/>
          <w:szCs w:val="22"/>
          <w:lang w:val="en-IE"/>
        </w:rPr>
        <w:t>start from</w:t>
      </w:r>
      <w:r w:rsidRPr="00C924C7">
        <w:rPr>
          <w:rFonts w:ascii="PT Serif Caption" w:hAnsi="PT Serif Caption"/>
          <w:sz w:val="22"/>
          <w:szCs w:val="22"/>
          <w:lang w:val="en-IE"/>
        </w:rPr>
        <w:t xml:space="preserve"> either the left or right-hand side of the mats </w:t>
      </w:r>
      <w:r w:rsidR="00B67B05">
        <w:rPr>
          <w:rFonts w:ascii="PT Serif Caption" w:hAnsi="PT Serif Caption"/>
          <w:sz w:val="22"/>
          <w:szCs w:val="22"/>
          <w:lang w:val="en-IE"/>
        </w:rPr>
        <w:t>depending on</w:t>
      </w:r>
      <w:r w:rsidRPr="00C924C7">
        <w:rPr>
          <w:rFonts w:ascii="PT Serif Caption" w:hAnsi="PT Serif Caption"/>
          <w:sz w:val="22"/>
          <w:szCs w:val="22"/>
          <w:lang w:val="en-IE"/>
        </w:rPr>
        <w:t xml:space="preserve"> their preferred take-off leg (left-hand side for right foot take-off; right-hand side for left foot take-off) and line up behind a ground marker approximately 8-10 metres back from the mats and at a </w:t>
      </w:r>
      <w:r w:rsidR="00ED6A6B" w:rsidRPr="00C924C7">
        <w:rPr>
          <w:rFonts w:ascii="PT Serif Caption" w:hAnsi="PT Serif Caption"/>
          <w:sz w:val="22"/>
          <w:szCs w:val="22"/>
          <w:lang w:val="en-IE"/>
        </w:rPr>
        <w:t>35-degree</w:t>
      </w:r>
      <w:r w:rsidRPr="00C924C7">
        <w:rPr>
          <w:rFonts w:ascii="PT Serif Caption" w:hAnsi="PT Serif Caption"/>
          <w:sz w:val="22"/>
          <w:szCs w:val="22"/>
          <w:lang w:val="en-IE"/>
        </w:rPr>
        <w:t xml:space="preserve"> angle to the front of the mat.</w:t>
      </w:r>
    </w:p>
    <w:p w14:paraId="4845A121" w14:textId="77777777" w:rsidR="00C924C7" w:rsidRPr="00652880" w:rsidRDefault="00C924C7" w:rsidP="00BF74E3">
      <w:pPr>
        <w:jc w:val="both"/>
        <w:rPr>
          <w:rFonts w:ascii="PT Serif Caption" w:hAnsi="PT Serif Caption"/>
          <w:b/>
          <w:sz w:val="22"/>
          <w:szCs w:val="22"/>
          <w:lang w:val="en-IE"/>
        </w:rPr>
      </w:pPr>
    </w:p>
    <w:p w14:paraId="5CC6223C" w14:textId="794EFEF6" w:rsidR="00C924C7" w:rsidRPr="00652880" w:rsidRDefault="00C924C7" w:rsidP="00BF74E3">
      <w:pPr>
        <w:jc w:val="both"/>
        <w:rPr>
          <w:rFonts w:ascii="PT Serif Caption" w:hAnsi="PT Serif Caption"/>
          <w:b/>
          <w:sz w:val="22"/>
          <w:szCs w:val="22"/>
          <w:lang w:val="en-IE"/>
        </w:rPr>
      </w:pPr>
      <w:r w:rsidRPr="00652880">
        <w:rPr>
          <w:rFonts w:ascii="PT Serif Caption" w:hAnsi="PT Serif Caption"/>
          <w:b/>
          <w:sz w:val="22"/>
          <w:szCs w:val="22"/>
          <w:lang w:val="en-IE"/>
        </w:rPr>
        <w:t>Activity:</w:t>
      </w:r>
    </w:p>
    <w:p w14:paraId="2EB4345A" w14:textId="0DA5B83E" w:rsidR="00C924C7" w:rsidRPr="00B67B05" w:rsidRDefault="00C924C7" w:rsidP="00BF74E3">
      <w:pPr>
        <w:pStyle w:val="ListParagraph"/>
        <w:numPr>
          <w:ilvl w:val="0"/>
          <w:numId w:val="22"/>
        </w:numPr>
        <w:jc w:val="both"/>
        <w:rPr>
          <w:rFonts w:ascii="PT Serif Caption" w:hAnsi="PT Serif Caption"/>
          <w:sz w:val="22"/>
          <w:szCs w:val="22"/>
          <w:lang w:val="en-IE"/>
        </w:rPr>
      </w:pPr>
      <w:r w:rsidRPr="007A4F08">
        <w:rPr>
          <w:rFonts w:ascii="PT Serif Caption" w:hAnsi="PT Serif Caption"/>
          <w:sz w:val="22"/>
          <w:szCs w:val="22"/>
          <w:lang w:val="en-IE"/>
        </w:rPr>
        <w:t xml:space="preserve">One at a time the athletes run in towards the mats and attempt to scissor </w:t>
      </w:r>
      <w:r w:rsidR="00152308">
        <w:rPr>
          <w:rFonts w:ascii="PT Serif Caption" w:hAnsi="PT Serif Caption"/>
          <w:sz w:val="22"/>
          <w:szCs w:val="22"/>
          <w:lang w:val="en-IE"/>
        </w:rPr>
        <w:t>jump</w:t>
      </w:r>
      <w:r w:rsidRPr="007A4F08">
        <w:rPr>
          <w:rFonts w:ascii="PT Serif Caption" w:hAnsi="PT Serif Caption"/>
          <w:sz w:val="22"/>
          <w:szCs w:val="22"/>
          <w:lang w:val="en-IE"/>
        </w:rPr>
        <w:t xml:space="preserve"> onto the mats, landing in an upright, standing position.</w:t>
      </w:r>
    </w:p>
    <w:p w14:paraId="524924F4" w14:textId="77777777" w:rsidR="00C924C7" w:rsidRPr="007A4F08" w:rsidRDefault="00C924C7" w:rsidP="00BF74E3">
      <w:pPr>
        <w:pStyle w:val="ListParagraph"/>
        <w:numPr>
          <w:ilvl w:val="0"/>
          <w:numId w:val="22"/>
        </w:numPr>
        <w:jc w:val="both"/>
        <w:rPr>
          <w:rFonts w:ascii="PT Serif Caption" w:hAnsi="PT Serif Caption"/>
          <w:sz w:val="22"/>
          <w:szCs w:val="22"/>
          <w:lang w:val="en-IE"/>
        </w:rPr>
      </w:pPr>
      <w:r w:rsidRPr="007A4F08">
        <w:rPr>
          <w:rFonts w:ascii="PT Serif Caption" w:hAnsi="PT Serif Caption"/>
          <w:sz w:val="22"/>
          <w:szCs w:val="22"/>
          <w:lang w:val="en-IE"/>
        </w:rPr>
        <w:t>Tell the athletes that they are performing the same skill as before, the only difference is the angled approach to the mats.</w:t>
      </w:r>
    </w:p>
    <w:p w14:paraId="5B1B90B0" w14:textId="099E7A2B" w:rsidR="00C924C7" w:rsidRPr="007A4F08" w:rsidRDefault="00C924C7" w:rsidP="00BF74E3">
      <w:pPr>
        <w:pStyle w:val="ListParagraph"/>
        <w:numPr>
          <w:ilvl w:val="0"/>
          <w:numId w:val="22"/>
        </w:numPr>
        <w:jc w:val="both"/>
        <w:rPr>
          <w:rFonts w:ascii="PT Serif Caption" w:hAnsi="PT Serif Caption"/>
          <w:sz w:val="22"/>
          <w:szCs w:val="22"/>
          <w:lang w:val="en-IE"/>
        </w:rPr>
      </w:pPr>
      <w:r w:rsidRPr="007A4F08">
        <w:rPr>
          <w:rFonts w:ascii="PT Serif Caption" w:hAnsi="PT Serif Caption"/>
          <w:sz w:val="22"/>
          <w:szCs w:val="22"/>
          <w:lang w:val="en-IE"/>
        </w:rPr>
        <w:t xml:space="preserve">Ensure that the athletes use the correct take-off foot according to the side that they are running in from. </w:t>
      </w:r>
      <w:r w:rsidR="00152308">
        <w:rPr>
          <w:rFonts w:ascii="PT Serif Caption" w:hAnsi="PT Serif Caption"/>
          <w:sz w:val="22"/>
          <w:szCs w:val="22"/>
          <w:lang w:val="en-IE"/>
        </w:rPr>
        <w:t>The</w:t>
      </w:r>
      <w:r w:rsidRPr="007A4F08">
        <w:rPr>
          <w:rFonts w:ascii="PT Serif Caption" w:hAnsi="PT Serif Caption"/>
          <w:sz w:val="22"/>
          <w:szCs w:val="22"/>
          <w:lang w:val="en-IE"/>
        </w:rPr>
        <w:t xml:space="preserve"> leg closest to the mats drives up first. Allow the athletes to change sides if </w:t>
      </w:r>
      <w:r w:rsidR="00152308">
        <w:rPr>
          <w:rFonts w:ascii="PT Serif Caption" w:hAnsi="PT Serif Caption"/>
          <w:sz w:val="22"/>
          <w:szCs w:val="22"/>
          <w:lang w:val="en-IE"/>
        </w:rPr>
        <w:t>necessary</w:t>
      </w:r>
      <w:r w:rsidRPr="007A4F08">
        <w:rPr>
          <w:rFonts w:ascii="PT Serif Caption" w:hAnsi="PT Serif Caption"/>
          <w:sz w:val="22"/>
          <w:szCs w:val="22"/>
          <w:lang w:val="en-IE"/>
        </w:rPr>
        <w:t>.</w:t>
      </w:r>
    </w:p>
    <w:p w14:paraId="4B8A86EE" w14:textId="6837061C" w:rsidR="00C924C7" w:rsidRPr="007A4F08" w:rsidRDefault="00C924C7" w:rsidP="00BF74E3">
      <w:pPr>
        <w:pStyle w:val="ListParagraph"/>
        <w:numPr>
          <w:ilvl w:val="0"/>
          <w:numId w:val="22"/>
        </w:numPr>
        <w:jc w:val="both"/>
        <w:rPr>
          <w:rFonts w:ascii="PT Serif Caption" w:hAnsi="PT Serif Caption"/>
          <w:sz w:val="22"/>
          <w:szCs w:val="22"/>
          <w:lang w:val="en-IE"/>
        </w:rPr>
      </w:pPr>
      <w:r w:rsidRPr="007A4F08">
        <w:rPr>
          <w:rFonts w:ascii="PT Serif Caption" w:hAnsi="PT Serif Caption"/>
          <w:sz w:val="22"/>
          <w:szCs w:val="22"/>
          <w:lang w:val="en-IE"/>
        </w:rPr>
        <w:t xml:space="preserve">Watch for athletes who run straight at the mats (as in the first activity). It can help to ask the athletes to aim for the far back corner of the mat when running in and taking off to ensure that their inside shoulder is alongside the mat at </w:t>
      </w:r>
      <w:r w:rsidR="00152308" w:rsidRPr="007A4F08">
        <w:rPr>
          <w:rFonts w:ascii="PT Serif Caption" w:hAnsi="PT Serif Caption"/>
          <w:sz w:val="22"/>
          <w:szCs w:val="22"/>
          <w:lang w:val="en-IE"/>
        </w:rPr>
        <w:t>take-off</w:t>
      </w:r>
      <w:r w:rsidRPr="007A4F08">
        <w:rPr>
          <w:rFonts w:ascii="PT Serif Caption" w:hAnsi="PT Serif Caption"/>
          <w:sz w:val="22"/>
          <w:szCs w:val="22"/>
          <w:lang w:val="en-IE"/>
        </w:rPr>
        <w:t>.</w:t>
      </w:r>
    </w:p>
    <w:p w14:paraId="1C672DE2" w14:textId="21F25091" w:rsidR="00C924C7" w:rsidRPr="007A4F08" w:rsidRDefault="00C924C7" w:rsidP="00BF74E3">
      <w:pPr>
        <w:pStyle w:val="ListParagraph"/>
        <w:numPr>
          <w:ilvl w:val="0"/>
          <w:numId w:val="22"/>
        </w:numPr>
        <w:jc w:val="both"/>
        <w:rPr>
          <w:rFonts w:ascii="PT Serif Caption" w:hAnsi="PT Serif Caption"/>
          <w:sz w:val="22"/>
          <w:szCs w:val="22"/>
          <w:lang w:val="en-IE"/>
        </w:rPr>
      </w:pPr>
      <w:r w:rsidRPr="007A4F08">
        <w:rPr>
          <w:rFonts w:ascii="PT Serif Caption" w:hAnsi="PT Serif Caption"/>
          <w:sz w:val="22"/>
          <w:szCs w:val="22"/>
          <w:lang w:val="en-IE"/>
        </w:rPr>
        <w:t>Encourage an accelerating run up to the mats. Watch for athletes who use a one-paced run up.</w:t>
      </w:r>
    </w:p>
    <w:p w14:paraId="3D57ED46" w14:textId="77777777" w:rsidR="00C924C7" w:rsidRPr="007A4F08" w:rsidRDefault="00C924C7" w:rsidP="00BF74E3">
      <w:pPr>
        <w:pStyle w:val="ListParagraph"/>
        <w:numPr>
          <w:ilvl w:val="0"/>
          <w:numId w:val="22"/>
        </w:numPr>
        <w:jc w:val="both"/>
        <w:rPr>
          <w:rFonts w:ascii="PT Serif Caption" w:hAnsi="PT Serif Caption"/>
          <w:sz w:val="22"/>
          <w:szCs w:val="22"/>
          <w:lang w:val="en-IE"/>
        </w:rPr>
      </w:pPr>
      <w:r w:rsidRPr="007A4F08">
        <w:rPr>
          <w:rFonts w:ascii="PT Serif Caption" w:hAnsi="PT Serif Caption"/>
          <w:sz w:val="22"/>
          <w:szCs w:val="22"/>
          <w:lang w:val="en-IE"/>
        </w:rPr>
        <w:t>Continue to encourage a quick last two steps.</w:t>
      </w:r>
    </w:p>
    <w:p w14:paraId="71367CC7" w14:textId="77777777" w:rsidR="00C924C7" w:rsidRPr="007A4F08" w:rsidRDefault="00C924C7" w:rsidP="00BF74E3">
      <w:pPr>
        <w:pStyle w:val="ListParagraph"/>
        <w:numPr>
          <w:ilvl w:val="0"/>
          <w:numId w:val="22"/>
        </w:numPr>
        <w:jc w:val="both"/>
        <w:rPr>
          <w:rFonts w:ascii="PT Serif Caption" w:hAnsi="PT Serif Caption"/>
          <w:sz w:val="22"/>
          <w:szCs w:val="22"/>
          <w:lang w:val="en-IE"/>
        </w:rPr>
      </w:pPr>
      <w:r w:rsidRPr="007A4F08">
        <w:rPr>
          <w:rFonts w:ascii="PT Serif Caption" w:hAnsi="PT Serif Caption"/>
          <w:sz w:val="22"/>
          <w:szCs w:val="22"/>
          <w:lang w:val="en-IE"/>
        </w:rPr>
        <w:t>Encourage a driving up of the knee on take-off, rather than driving the foot up with a straight leg.</w:t>
      </w:r>
    </w:p>
    <w:p w14:paraId="525DE324" w14:textId="77777777" w:rsidR="00C924C7" w:rsidRPr="007A4F08" w:rsidRDefault="00C924C7" w:rsidP="00BF74E3">
      <w:pPr>
        <w:pStyle w:val="ListParagraph"/>
        <w:numPr>
          <w:ilvl w:val="0"/>
          <w:numId w:val="22"/>
        </w:numPr>
        <w:jc w:val="both"/>
        <w:rPr>
          <w:rFonts w:ascii="PT Serif Caption" w:hAnsi="PT Serif Caption"/>
          <w:sz w:val="22"/>
          <w:szCs w:val="22"/>
          <w:lang w:val="en-IE"/>
        </w:rPr>
      </w:pPr>
      <w:r w:rsidRPr="007A4F08">
        <w:rPr>
          <w:rFonts w:ascii="PT Serif Caption" w:hAnsi="PT Serif Caption"/>
          <w:sz w:val="22"/>
          <w:szCs w:val="22"/>
          <w:lang w:val="en-IE"/>
        </w:rPr>
        <w:t>Emphasize landing in a standing position.</w:t>
      </w:r>
    </w:p>
    <w:p w14:paraId="169F4A86" w14:textId="7E7C889E" w:rsidR="00E97108" w:rsidRDefault="00C924C7" w:rsidP="00BF74E3">
      <w:pPr>
        <w:pStyle w:val="ListParagraph"/>
        <w:numPr>
          <w:ilvl w:val="0"/>
          <w:numId w:val="22"/>
        </w:numPr>
        <w:jc w:val="both"/>
        <w:rPr>
          <w:rFonts w:ascii="PT Serif Caption" w:hAnsi="PT Serif Caption"/>
          <w:sz w:val="22"/>
          <w:szCs w:val="22"/>
          <w:lang w:val="en-IE"/>
        </w:rPr>
      </w:pPr>
      <w:r w:rsidRPr="007A4F08">
        <w:rPr>
          <w:rFonts w:ascii="PT Serif Caption" w:hAnsi="PT Serif Caption"/>
          <w:sz w:val="22"/>
          <w:szCs w:val="22"/>
          <w:lang w:val="en-IE"/>
        </w:rPr>
        <w:t>Talk to the athletes about land</w:t>
      </w:r>
      <w:r w:rsidR="00152308">
        <w:rPr>
          <w:rFonts w:ascii="PT Serif Caption" w:hAnsi="PT Serif Caption"/>
          <w:sz w:val="22"/>
          <w:szCs w:val="22"/>
          <w:lang w:val="en-IE"/>
        </w:rPr>
        <w:t>ing</w:t>
      </w:r>
      <w:r w:rsidRPr="007A4F08">
        <w:rPr>
          <w:rFonts w:ascii="PT Serif Caption" w:hAnsi="PT Serif Caption"/>
          <w:sz w:val="22"/>
          <w:szCs w:val="22"/>
          <w:lang w:val="en-IE"/>
        </w:rPr>
        <w:t xml:space="preserve"> safely in the centre of the mats. Indicate, or mark, a preferred take off area that will ensure that the participants will land safely on the mats. Encourage the athletes to abort attempts that do not bring them into this take off area.</w:t>
      </w:r>
    </w:p>
    <w:p w14:paraId="1EB2DD4B" w14:textId="77777777" w:rsidR="007A4F08" w:rsidRPr="007A4F08" w:rsidRDefault="007A4F08" w:rsidP="00BF74E3">
      <w:pPr>
        <w:jc w:val="both"/>
        <w:rPr>
          <w:rFonts w:ascii="Norwester" w:hAnsi="Norwester"/>
          <w:b/>
          <w:sz w:val="32"/>
          <w:szCs w:val="22"/>
          <w:lang w:val="en-IE"/>
        </w:rPr>
      </w:pPr>
    </w:p>
    <w:p w14:paraId="0DB32FC4" w14:textId="77777777" w:rsidR="000800C5" w:rsidRDefault="000800C5" w:rsidP="00BF74E3">
      <w:pPr>
        <w:jc w:val="both"/>
        <w:rPr>
          <w:rFonts w:ascii="Norwester" w:hAnsi="Norwester"/>
          <w:b/>
          <w:sz w:val="32"/>
          <w:szCs w:val="22"/>
          <w:lang w:val="en-IE"/>
        </w:rPr>
      </w:pPr>
    </w:p>
    <w:p w14:paraId="2E2A45A9" w14:textId="6ACE3652" w:rsidR="007A4F08" w:rsidRDefault="007A4F08" w:rsidP="00BF74E3">
      <w:pPr>
        <w:jc w:val="both"/>
        <w:rPr>
          <w:rFonts w:ascii="Norwester" w:hAnsi="Norwester"/>
          <w:b/>
          <w:sz w:val="32"/>
          <w:szCs w:val="22"/>
          <w:lang w:val="en-IE"/>
        </w:rPr>
      </w:pPr>
      <w:r w:rsidRPr="007A4F08">
        <w:rPr>
          <w:rFonts w:ascii="Norwester" w:hAnsi="Norwester"/>
          <w:b/>
          <w:sz w:val="32"/>
          <w:szCs w:val="22"/>
          <w:lang w:val="en-IE"/>
        </w:rPr>
        <w:t>S</w:t>
      </w:r>
      <w:r w:rsidR="00152308">
        <w:rPr>
          <w:rFonts w:ascii="Norwester" w:hAnsi="Norwester"/>
          <w:b/>
          <w:sz w:val="32"/>
          <w:szCs w:val="22"/>
          <w:lang w:val="en-IE"/>
        </w:rPr>
        <w:t>CISSORS ONT</w:t>
      </w:r>
      <w:r w:rsidRPr="007A4F08">
        <w:rPr>
          <w:rFonts w:ascii="Norwester" w:hAnsi="Norwester"/>
          <w:b/>
          <w:sz w:val="32"/>
          <w:szCs w:val="22"/>
          <w:lang w:val="en-IE"/>
        </w:rPr>
        <w:t>O MATS – WITH BAR</w:t>
      </w:r>
    </w:p>
    <w:p w14:paraId="2D2F5E59" w14:textId="77777777" w:rsidR="007A4F08" w:rsidRPr="007A4F08" w:rsidRDefault="007A4F08" w:rsidP="00BF74E3">
      <w:pPr>
        <w:jc w:val="both"/>
        <w:rPr>
          <w:rFonts w:ascii="PT Serif Caption" w:hAnsi="PT Serif Caption"/>
          <w:sz w:val="22"/>
          <w:szCs w:val="22"/>
          <w:lang w:val="en-IE"/>
        </w:rPr>
      </w:pPr>
    </w:p>
    <w:p w14:paraId="77FAAC7A" w14:textId="5493D355" w:rsidR="00E97108" w:rsidRPr="00652880" w:rsidRDefault="007A4F08" w:rsidP="00BF74E3">
      <w:pPr>
        <w:jc w:val="both"/>
        <w:rPr>
          <w:rFonts w:ascii="PT Serif Caption" w:hAnsi="PT Serif Caption"/>
          <w:b/>
          <w:sz w:val="22"/>
          <w:lang w:val="en-IE"/>
        </w:rPr>
      </w:pPr>
      <w:r w:rsidRPr="00652880">
        <w:rPr>
          <w:rFonts w:ascii="PT Serif Caption" w:hAnsi="PT Serif Caption"/>
          <w:b/>
          <w:sz w:val="22"/>
          <w:lang w:val="en-IE"/>
        </w:rPr>
        <w:t xml:space="preserve">Aim: </w:t>
      </w:r>
      <w:r w:rsidRPr="00652880">
        <w:rPr>
          <w:rFonts w:ascii="PT Serif Caption" w:hAnsi="PT Serif Caption"/>
          <w:sz w:val="22"/>
          <w:lang w:val="en-IE"/>
        </w:rPr>
        <w:t xml:space="preserve">As above but with introduction of </w:t>
      </w:r>
      <w:r w:rsidR="00152308">
        <w:rPr>
          <w:rFonts w:ascii="PT Serif Caption" w:hAnsi="PT Serif Caption"/>
          <w:sz w:val="22"/>
          <w:lang w:val="en-IE"/>
        </w:rPr>
        <w:t>physical bar for athletes to clear</w:t>
      </w:r>
      <w:r w:rsidRPr="00652880">
        <w:rPr>
          <w:rFonts w:ascii="PT Serif Caption" w:hAnsi="PT Serif Caption"/>
          <w:sz w:val="22"/>
          <w:lang w:val="en-IE"/>
        </w:rPr>
        <w:t>.</w:t>
      </w:r>
    </w:p>
    <w:p w14:paraId="2EC5C0FF" w14:textId="77777777" w:rsidR="007A4F08" w:rsidRDefault="007A4F08" w:rsidP="00BF74E3">
      <w:pPr>
        <w:jc w:val="both"/>
        <w:rPr>
          <w:rFonts w:ascii="PT Serif Caption" w:hAnsi="PT Serif Caption"/>
          <w:sz w:val="22"/>
          <w:lang w:val="en-IE"/>
        </w:rPr>
      </w:pPr>
    </w:p>
    <w:p w14:paraId="0BCC6BCF" w14:textId="11162CC5" w:rsidR="007A4F08" w:rsidRPr="007A4F08" w:rsidRDefault="007A4F08" w:rsidP="00BF74E3">
      <w:pPr>
        <w:jc w:val="both"/>
        <w:rPr>
          <w:rFonts w:ascii="PT Serif Caption" w:hAnsi="PT Serif Caption"/>
          <w:sz w:val="22"/>
          <w:lang w:val="en-IE"/>
        </w:rPr>
      </w:pPr>
      <w:r w:rsidRPr="00652880">
        <w:rPr>
          <w:rFonts w:ascii="PT Serif Caption" w:hAnsi="PT Serif Caption"/>
          <w:b/>
          <w:sz w:val="22"/>
          <w:lang w:val="en-IE"/>
        </w:rPr>
        <w:t>NOTE:</w:t>
      </w:r>
      <w:r>
        <w:rPr>
          <w:rFonts w:ascii="PT Serif Caption" w:hAnsi="PT Serif Caption"/>
          <w:sz w:val="22"/>
          <w:lang w:val="en-IE"/>
        </w:rPr>
        <w:t xml:space="preserve"> Please </w:t>
      </w:r>
      <w:r w:rsidR="00152308">
        <w:rPr>
          <w:rFonts w:ascii="PT Serif Caption" w:hAnsi="PT Serif Caption"/>
          <w:sz w:val="22"/>
          <w:lang w:val="en-IE"/>
        </w:rPr>
        <w:t>use elastic or ‘bungee’ bar where</w:t>
      </w:r>
      <w:r>
        <w:rPr>
          <w:rFonts w:ascii="PT Serif Caption" w:hAnsi="PT Serif Caption"/>
          <w:sz w:val="22"/>
          <w:lang w:val="en-IE"/>
        </w:rPr>
        <w:t xml:space="preserve"> possible when working with younger athletes. Older athletes can</w:t>
      </w:r>
      <w:r w:rsidR="00152308">
        <w:rPr>
          <w:rFonts w:ascii="PT Serif Caption" w:hAnsi="PT Serif Caption"/>
          <w:sz w:val="22"/>
          <w:lang w:val="en-IE"/>
        </w:rPr>
        <w:t xml:space="preserve"> also</w:t>
      </w:r>
      <w:r>
        <w:rPr>
          <w:rFonts w:ascii="PT Serif Caption" w:hAnsi="PT Serif Caption"/>
          <w:sz w:val="22"/>
          <w:lang w:val="en-IE"/>
        </w:rPr>
        <w:t xml:space="preserve"> use bungee bar in training.</w:t>
      </w:r>
    </w:p>
    <w:p w14:paraId="68C6E4C1" w14:textId="77777777" w:rsidR="007A4F08" w:rsidRDefault="007A4F08">
      <w:pPr>
        <w:rPr>
          <w:rFonts w:ascii="PT Serif Caption" w:hAnsi="PT Serif Caption"/>
          <w:sz w:val="22"/>
          <w:lang w:val="en-IE"/>
        </w:rPr>
      </w:pPr>
    </w:p>
    <w:p w14:paraId="66980DFD" w14:textId="77777777" w:rsidR="00652880" w:rsidRDefault="00652880">
      <w:pPr>
        <w:rPr>
          <w:rFonts w:ascii="PT Serif Caption" w:hAnsi="PT Serif Caption"/>
          <w:sz w:val="22"/>
          <w:lang w:val="en-IE"/>
        </w:rPr>
      </w:pPr>
    </w:p>
    <w:p w14:paraId="50D80048" w14:textId="77777777" w:rsidR="00652880" w:rsidRDefault="00652880">
      <w:pPr>
        <w:rPr>
          <w:rFonts w:ascii="PT Serif Caption" w:hAnsi="PT Serif Caption"/>
          <w:sz w:val="22"/>
          <w:lang w:val="en-IE"/>
        </w:rPr>
      </w:pPr>
    </w:p>
    <w:p w14:paraId="710033DB" w14:textId="1AC033FF" w:rsidR="00BF74E3" w:rsidRDefault="00BF74E3">
      <w:pPr>
        <w:rPr>
          <w:rFonts w:ascii="PT Serif Caption" w:hAnsi="PT Serif Caption"/>
          <w:sz w:val="22"/>
          <w:lang w:val="en-IE"/>
        </w:rPr>
      </w:pPr>
    </w:p>
    <w:p w14:paraId="5A977A7A" w14:textId="0042870C" w:rsidR="00152308" w:rsidRDefault="00152308">
      <w:pPr>
        <w:rPr>
          <w:rFonts w:ascii="PT Serif Caption" w:hAnsi="PT Serif Caption"/>
          <w:sz w:val="22"/>
          <w:lang w:val="en-IE"/>
        </w:rPr>
      </w:pPr>
    </w:p>
    <w:p w14:paraId="134379FB" w14:textId="1EAB4284" w:rsidR="00152308" w:rsidRDefault="00152308">
      <w:pPr>
        <w:rPr>
          <w:rFonts w:ascii="PT Serif Caption" w:hAnsi="PT Serif Caption"/>
          <w:sz w:val="22"/>
          <w:lang w:val="en-IE"/>
        </w:rPr>
      </w:pPr>
    </w:p>
    <w:p w14:paraId="2B2389DE" w14:textId="0D6CD362" w:rsidR="00152308" w:rsidRDefault="00152308">
      <w:pPr>
        <w:rPr>
          <w:rFonts w:ascii="PT Serif Caption" w:hAnsi="PT Serif Caption"/>
          <w:sz w:val="22"/>
          <w:lang w:val="en-IE"/>
        </w:rPr>
      </w:pPr>
    </w:p>
    <w:p w14:paraId="22F5FFE4" w14:textId="52668486" w:rsidR="00152308" w:rsidRDefault="00152308">
      <w:pPr>
        <w:rPr>
          <w:rFonts w:ascii="PT Serif Caption" w:hAnsi="PT Serif Caption"/>
          <w:sz w:val="22"/>
          <w:lang w:val="en-IE"/>
        </w:rPr>
      </w:pPr>
    </w:p>
    <w:p w14:paraId="41F6F972" w14:textId="3ACC726A" w:rsidR="00152308" w:rsidRDefault="00152308">
      <w:pPr>
        <w:rPr>
          <w:rFonts w:ascii="PT Serif Caption" w:hAnsi="PT Serif Caption"/>
          <w:sz w:val="22"/>
          <w:lang w:val="en-IE"/>
        </w:rPr>
      </w:pPr>
    </w:p>
    <w:p w14:paraId="504E2AD8" w14:textId="61CE6E3E" w:rsidR="00152308" w:rsidRDefault="00152308">
      <w:pPr>
        <w:rPr>
          <w:rFonts w:ascii="PT Serif Caption" w:hAnsi="PT Serif Caption"/>
          <w:sz w:val="22"/>
          <w:lang w:val="en-IE"/>
        </w:rPr>
      </w:pPr>
    </w:p>
    <w:p w14:paraId="47682F31" w14:textId="02E74F82" w:rsidR="00152308" w:rsidRDefault="00152308">
      <w:pPr>
        <w:rPr>
          <w:rFonts w:ascii="PT Serif Caption" w:hAnsi="PT Serif Caption"/>
          <w:sz w:val="22"/>
          <w:lang w:val="en-IE"/>
        </w:rPr>
      </w:pPr>
    </w:p>
    <w:p w14:paraId="7EE1E67F" w14:textId="77777777" w:rsidR="00152308" w:rsidRDefault="00152308">
      <w:pPr>
        <w:rPr>
          <w:rFonts w:ascii="PT Serif Caption" w:hAnsi="PT Serif Caption"/>
          <w:sz w:val="22"/>
          <w:lang w:val="en-IE"/>
        </w:rPr>
      </w:pPr>
    </w:p>
    <w:p w14:paraId="725D8F07" w14:textId="77777777" w:rsidR="00652880" w:rsidRDefault="00652880">
      <w:pPr>
        <w:rPr>
          <w:rFonts w:ascii="PT Serif Caption" w:hAnsi="PT Serif Caption"/>
          <w:sz w:val="22"/>
          <w:lang w:val="en-IE"/>
        </w:rPr>
      </w:pPr>
    </w:p>
    <w:p w14:paraId="6401CCD6" w14:textId="77777777" w:rsidR="007A4F08" w:rsidRPr="007A4F08" w:rsidRDefault="007A4F08">
      <w:pPr>
        <w:rPr>
          <w:rFonts w:ascii="PT Serif Caption" w:hAnsi="PT Serif Caption"/>
          <w:sz w:val="22"/>
          <w:lang w:val="en-IE"/>
        </w:rPr>
      </w:pPr>
    </w:p>
    <w:p w14:paraId="799A1C47" w14:textId="77777777" w:rsidR="000800C5" w:rsidRDefault="000800C5">
      <w:pPr>
        <w:rPr>
          <w:rFonts w:ascii="Norwester" w:hAnsi="Norwester"/>
          <w:b/>
          <w:sz w:val="44"/>
          <w:lang w:val="en-IE"/>
        </w:rPr>
      </w:pPr>
      <w:r>
        <w:rPr>
          <w:rFonts w:ascii="Norwester" w:hAnsi="Norwester"/>
          <w:b/>
          <w:sz w:val="44"/>
          <w:lang w:val="en-IE"/>
        </w:rPr>
        <w:t>HJ – Running the Curve</w:t>
      </w:r>
    </w:p>
    <w:p w14:paraId="65F9DADD" w14:textId="77777777" w:rsidR="00793A63" w:rsidRDefault="00793A63" w:rsidP="000800C5">
      <w:pPr>
        <w:rPr>
          <w:rFonts w:ascii="PT Serif Caption" w:hAnsi="PT Serif Caption"/>
          <w:sz w:val="22"/>
          <w:lang w:val="en-IE"/>
        </w:rPr>
      </w:pPr>
    </w:p>
    <w:p w14:paraId="7114181A" w14:textId="0EE4E666" w:rsidR="000800C5" w:rsidRPr="000800C5" w:rsidRDefault="000800C5" w:rsidP="00BF74E3">
      <w:pPr>
        <w:jc w:val="both"/>
        <w:rPr>
          <w:rFonts w:ascii="PT Serif Caption" w:hAnsi="PT Serif Caption"/>
          <w:sz w:val="22"/>
          <w:lang w:val="en-IE"/>
        </w:rPr>
      </w:pPr>
      <w:r w:rsidRPr="000800C5">
        <w:rPr>
          <w:rFonts w:ascii="PT Serif Caption" w:hAnsi="PT Serif Caption"/>
          <w:sz w:val="22"/>
          <w:lang w:val="en-IE"/>
        </w:rPr>
        <w:t>The approach run is the key to hi</w:t>
      </w:r>
      <w:r w:rsidR="00D51009">
        <w:rPr>
          <w:rFonts w:ascii="PT Serif Caption" w:hAnsi="PT Serif Caption"/>
          <w:sz w:val="22"/>
          <w:lang w:val="en-IE"/>
        </w:rPr>
        <w:t xml:space="preserve">gh jump. The approach sets up an </w:t>
      </w:r>
      <w:r w:rsidRPr="000800C5">
        <w:rPr>
          <w:rFonts w:ascii="PT Serif Caption" w:hAnsi="PT Serif Caption"/>
          <w:sz w:val="22"/>
          <w:lang w:val="en-IE"/>
        </w:rPr>
        <w:t xml:space="preserve">athlete’s flight path and, if performed properly, allows the jumper to rotate correctly in the air </w:t>
      </w:r>
      <w:r w:rsidR="00D51009">
        <w:rPr>
          <w:rFonts w:ascii="PT Serif Caption" w:hAnsi="PT Serif Caption"/>
          <w:sz w:val="22"/>
          <w:lang w:val="en-IE"/>
        </w:rPr>
        <w:t>when</w:t>
      </w:r>
      <w:r w:rsidRPr="000800C5">
        <w:rPr>
          <w:rFonts w:ascii="PT Serif Caption" w:hAnsi="PT Serif Caption"/>
          <w:sz w:val="22"/>
          <w:lang w:val="en-IE"/>
        </w:rPr>
        <w:t xml:space="preserve"> using the “flop” technique.</w:t>
      </w:r>
    </w:p>
    <w:p w14:paraId="2AED8094" w14:textId="77777777" w:rsidR="000800C5" w:rsidRPr="000800C5" w:rsidRDefault="000800C5" w:rsidP="00BF74E3">
      <w:pPr>
        <w:jc w:val="both"/>
        <w:rPr>
          <w:rFonts w:ascii="PT Serif Caption" w:hAnsi="PT Serif Caption"/>
          <w:sz w:val="22"/>
          <w:lang w:val="en-IE"/>
        </w:rPr>
      </w:pPr>
    </w:p>
    <w:p w14:paraId="01C81DAD" w14:textId="11F864EB" w:rsidR="000800C5" w:rsidRPr="000800C5" w:rsidRDefault="000800C5" w:rsidP="00BF74E3">
      <w:pPr>
        <w:jc w:val="both"/>
        <w:rPr>
          <w:rFonts w:ascii="PT Serif Caption" w:hAnsi="PT Serif Caption"/>
          <w:sz w:val="22"/>
          <w:lang w:val="en-IE"/>
        </w:rPr>
      </w:pPr>
      <w:r w:rsidRPr="000800C5">
        <w:rPr>
          <w:rFonts w:ascii="PT Serif Caption" w:hAnsi="PT Serif Caption"/>
          <w:sz w:val="22"/>
          <w:lang w:val="en-IE"/>
        </w:rPr>
        <w:t>A “flop” high jump approach follows a basic J-shaped curve where the first few steps</w:t>
      </w:r>
      <w:r w:rsidR="00D51009">
        <w:rPr>
          <w:rFonts w:ascii="PT Serif Caption" w:hAnsi="PT Serif Caption"/>
          <w:sz w:val="22"/>
          <w:lang w:val="en-IE"/>
        </w:rPr>
        <w:t xml:space="preserve"> (3-6 steps)</w:t>
      </w:r>
      <w:r w:rsidRPr="000800C5">
        <w:rPr>
          <w:rFonts w:ascii="PT Serif Caption" w:hAnsi="PT Serif Caption"/>
          <w:sz w:val="22"/>
          <w:lang w:val="en-IE"/>
        </w:rPr>
        <w:t xml:space="preserve"> of the run-up are performed in a straight line and the last few</w:t>
      </w:r>
      <w:r w:rsidR="00D51009">
        <w:rPr>
          <w:rFonts w:ascii="PT Serif Caption" w:hAnsi="PT Serif Caption"/>
          <w:sz w:val="22"/>
          <w:lang w:val="en-IE"/>
        </w:rPr>
        <w:t xml:space="preserve"> (4-5 steps)</w:t>
      </w:r>
      <w:r w:rsidRPr="000800C5">
        <w:rPr>
          <w:rFonts w:ascii="PT Serif Caption" w:hAnsi="PT Serif Caption"/>
          <w:sz w:val="22"/>
          <w:lang w:val="en-IE"/>
        </w:rPr>
        <w:t xml:space="preserve"> are performed on a smooth curve. The straight part of the run-up should be used to build up speed, and the curve is used to build up forces that will allow the athlete to rotate correctly over the bar.</w:t>
      </w:r>
    </w:p>
    <w:p w14:paraId="7AB7FC14" w14:textId="02B3C283" w:rsidR="000800C5" w:rsidRDefault="000800C5" w:rsidP="00793A63">
      <w:pPr>
        <w:jc w:val="center"/>
        <w:rPr>
          <w:rFonts w:ascii="Times New Roman" w:eastAsia="Times New Roman" w:hAnsi="Times New Roman" w:cs="Times New Roman"/>
        </w:rPr>
      </w:pPr>
      <w:r w:rsidRPr="000800C5">
        <w:rPr>
          <w:rFonts w:ascii="Times New Roman" w:eastAsia="Times New Roman" w:hAnsi="Times New Roman" w:cs="Times New Roman"/>
          <w:noProof/>
          <w:lang w:val="en-GB" w:eastAsia="en-GB"/>
        </w:rPr>
        <w:drawing>
          <wp:inline distT="0" distB="0" distL="0" distR="0" wp14:anchorId="599D95C7" wp14:editId="543FC291">
            <wp:extent cx="2527300" cy="2527300"/>
            <wp:effectExtent l="0" t="0" r="12700" b="12700"/>
            <wp:docPr id="7" name="Picture 7" descr="anding 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ding Ma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7300" cy="2527300"/>
                    </a:xfrm>
                    <a:prstGeom prst="rect">
                      <a:avLst/>
                    </a:prstGeom>
                    <a:noFill/>
                    <a:ln>
                      <a:noFill/>
                    </a:ln>
                  </pic:spPr>
                </pic:pic>
              </a:graphicData>
            </a:graphic>
          </wp:inline>
        </w:drawing>
      </w:r>
    </w:p>
    <w:p w14:paraId="29B94967" w14:textId="1CF17A3E" w:rsidR="000800C5" w:rsidRDefault="00D51009" w:rsidP="00BF74E3">
      <w:pPr>
        <w:jc w:val="both"/>
        <w:rPr>
          <w:rFonts w:ascii="PT Serif Caption" w:hAnsi="PT Serif Caption"/>
          <w:sz w:val="22"/>
          <w:lang w:val="en-IE"/>
        </w:rPr>
      </w:pPr>
      <w:r>
        <w:rPr>
          <w:rFonts w:ascii="PT Serif Caption" w:hAnsi="PT Serif Caption"/>
          <w:sz w:val="22"/>
          <w:lang w:val="en-IE"/>
        </w:rPr>
        <w:t>A 7</w:t>
      </w:r>
      <w:r w:rsidR="000800C5" w:rsidRPr="000800C5">
        <w:rPr>
          <w:rFonts w:ascii="PT Serif Caption" w:hAnsi="PT Serif Caption"/>
          <w:sz w:val="22"/>
          <w:lang w:val="en-IE"/>
        </w:rPr>
        <w:t xml:space="preserve"> to 12 stride approach is suitable for most young athletes. During the approach, athletes should have long bouncy strides and active arms. The shoulders need t</w:t>
      </w:r>
      <w:r>
        <w:rPr>
          <w:rFonts w:ascii="PT Serif Caption" w:hAnsi="PT Serif Caption"/>
          <w:sz w:val="22"/>
          <w:lang w:val="en-IE"/>
        </w:rPr>
        <w:t>o be held back and the hips high</w:t>
      </w:r>
      <w:r w:rsidR="000800C5" w:rsidRPr="000800C5">
        <w:rPr>
          <w:rFonts w:ascii="PT Serif Caption" w:hAnsi="PT Serif Caption"/>
          <w:sz w:val="22"/>
          <w:lang w:val="en-IE"/>
        </w:rPr>
        <w:t>.</w:t>
      </w:r>
    </w:p>
    <w:p w14:paraId="4DDCF1CE" w14:textId="3BB5F920" w:rsidR="00232803" w:rsidRDefault="00232803" w:rsidP="00BF74E3">
      <w:pPr>
        <w:jc w:val="both"/>
        <w:rPr>
          <w:rFonts w:ascii="PT Serif Caption" w:hAnsi="PT Serif Caption"/>
          <w:sz w:val="22"/>
          <w:lang w:val="en-IE"/>
        </w:rPr>
      </w:pPr>
    </w:p>
    <w:p w14:paraId="30353A70" w14:textId="3F5E5408" w:rsidR="00232803" w:rsidRDefault="00232803" w:rsidP="00BF74E3">
      <w:pPr>
        <w:pStyle w:val="ListParagraph"/>
        <w:numPr>
          <w:ilvl w:val="0"/>
          <w:numId w:val="24"/>
        </w:numPr>
        <w:jc w:val="both"/>
        <w:rPr>
          <w:rFonts w:ascii="PT Serif Caption" w:hAnsi="PT Serif Caption"/>
          <w:sz w:val="22"/>
          <w:lang w:val="en-IE"/>
        </w:rPr>
      </w:pPr>
      <w:r>
        <w:rPr>
          <w:rFonts w:ascii="PT Serif Caption" w:hAnsi="PT Serif Caption"/>
          <w:sz w:val="22"/>
          <w:lang w:val="en-IE"/>
        </w:rPr>
        <w:t xml:space="preserve">Standing ‘Flop’. Here athletes should be instructed on the final part of the HJ sequence, the landing. Athletes most have a suitable mat to land on and be thought how to land safely and correctly. There are </w:t>
      </w:r>
      <w:proofErr w:type="gramStart"/>
      <w:r>
        <w:rPr>
          <w:rFonts w:ascii="PT Serif Caption" w:hAnsi="PT Serif Caption"/>
          <w:sz w:val="22"/>
          <w:lang w:val="en-IE"/>
        </w:rPr>
        <w:t>a number of</w:t>
      </w:r>
      <w:proofErr w:type="gramEnd"/>
      <w:r>
        <w:rPr>
          <w:rFonts w:ascii="PT Serif Caption" w:hAnsi="PT Serif Caption"/>
          <w:sz w:val="22"/>
          <w:lang w:val="en-IE"/>
        </w:rPr>
        <w:t xml:space="preserve"> drills to introduce this, see below image.</w:t>
      </w:r>
    </w:p>
    <w:p w14:paraId="75CC60E7" w14:textId="6A69126E" w:rsidR="00D51009" w:rsidRDefault="00D51009" w:rsidP="00D51009">
      <w:pPr>
        <w:jc w:val="both"/>
        <w:rPr>
          <w:rFonts w:ascii="PT Serif Caption" w:hAnsi="PT Serif Caption"/>
          <w:sz w:val="22"/>
          <w:lang w:val="en-IE"/>
        </w:rPr>
      </w:pPr>
    </w:p>
    <w:p w14:paraId="1D9C2D02" w14:textId="5BF4EF9C" w:rsidR="00D51009" w:rsidRDefault="00D51009" w:rsidP="00D51009">
      <w:pPr>
        <w:jc w:val="both"/>
        <w:rPr>
          <w:rFonts w:ascii="PT Serif Caption" w:hAnsi="PT Serif Caption"/>
          <w:sz w:val="22"/>
          <w:lang w:val="en-IE"/>
        </w:rPr>
      </w:pPr>
      <w:r w:rsidRPr="00D51009">
        <w:rPr>
          <w:rFonts w:ascii="PT Serif Caption" w:hAnsi="PT Serif Caption"/>
          <w:noProof/>
          <w:sz w:val="22"/>
          <w:lang w:val="en-IE"/>
        </w:rPr>
        <w:drawing>
          <wp:anchor distT="0" distB="0" distL="114300" distR="114300" simplePos="0" relativeHeight="251685888" behindDoc="0" locked="0" layoutInCell="1" allowOverlap="1" wp14:anchorId="3FB3B021" wp14:editId="15B6E3B2">
            <wp:simplePos x="0" y="0"/>
            <wp:positionH relativeFrom="column">
              <wp:posOffset>-358775</wp:posOffset>
            </wp:positionH>
            <wp:positionV relativeFrom="paragraph">
              <wp:posOffset>72390</wp:posOffset>
            </wp:positionV>
            <wp:extent cx="6460463" cy="305562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60463" cy="30556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2BACDB" w14:textId="0F8CDDC6" w:rsidR="00D51009" w:rsidRDefault="00D51009" w:rsidP="00D51009">
      <w:pPr>
        <w:jc w:val="both"/>
        <w:rPr>
          <w:rFonts w:ascii="PT Serif Caption" w:hAnsi="PT Serif Caption"/>
          <w:sz w:val="22"/>
          <w:lang w:val="en-IE"/>
        </w:rPr>
      </w:pPr>
    </w:p>
    <w:p w14:paraId="76563335" w14:textId="0814F3EB" w:rsidR="00D51009" w:rsidRDefault="00D51009" w:rsidP="00D51009">
      <w:pPr>
        <w:jc w:val="both"/>
        <w:rPr>
          <w:rFonts w:ascii="PT Serif Caption" w:hAnsi="PT Serif Caption"/>
          <w:sz w:val="22"/>
          <w:lang w:val="en-IE"/>
        </w:rPr>
      </w:pPr>
    </w:p>
    <w:p w14:paraId="28678BBB" w14:textId="702354D4" w:rsidR="00D51009" w:rsidRDefault="00D51009" w:rsidP="00D51009">
      <w:pPr>
        <w:jc w:val="both"/>
        <w:rPr>
          <w:rFonts w:ascii="PT Serif Caption" w:hAnsi="PT Serif Caption"/>
          <w:sz w:val="22"/>
          <w:lang w:val="en-IE"/>
        </w:rPr>
      </w:pPr>
    </w:p>
    <w:p w14:paraId="694DCC01" w14:textId="68984171" w:rsidR="00D51009" w:rsidRDefault="00D51009" w:rsidP="00D51009">
      <w:pPr>
        <w:jc w:val="both"/>
        <w:rPr>
          <w:rFonts w:ascii="PT Serif Caption" w:hAnsi="PT Serif Caption"/>
          <w:sz w:val="22"/>
          <w:lang w:val="en-IE"/>
        </w:rPr>
      </w:pPr>
    </w:p>
    <w:p w14:paraId="3413684A" w14:textId="6794A95C" w:rsidR="00D51009" w:rsidRDefault="00D51009" w:rsidP="00D51009">
      <w:pPr>
        <w:jc w:val="both"/>
        <w:rPr>
          <w:rFonts w:ascii="PT Serif Caption" w:hAnsi="PT Serif Caption"/>
          <w:sz w:val="22"/>
          <w:lang w:val="en-IE"/>
        </w:rPr>
      </w:pPr>
    </w:p>
    <w:p w14:paraId="4D321D64" w14:textId="169E5F8B" w:rsidR="00D51009" w:rsidRDefault="00D51009" w:rsidP="00D51009">
      <w:pPr>
        <w:jc w:val="both"/>
        <w:rPr>
          <w:rFonts w:ascii="PT Serif Caption" w:hAnsi="PT Serif Caption"/>
          <w:sz w:val="22"/>
          <w:lang w:val="en-IE"/>
        </w:rPr>
      </w:pPr>
    </w:p>
    <w:p w14:paraId="54C425A5" w14:textId="03E51618" w:rsidR="00D51009" w:rsidRDefault="00D51009" w:rsidP="00D51009">
      <w:pPr>
        <w:jc w:val="both"/>
        <w:rPr>
          <w:rFonts w:ascii="PT Serif Caption" w:hAnsi="PT Serif Caption"/>
          <w:sz w:val="22"/>
          <w:lang w:val="en-IE"/>
        </w:rPr>
      </w:pPr>
    </w:p>
    <w:p w14:paraId="068D4075" w14:textId="73EE82A5" w:rsidR="00D51009" w:rsidRDefault="00D51009" w:rsidP="00D51009">
      <w:pPr>
        <w:jc w:val="both"/>
        <w:rPr>
          <w:rFonts w:ascii="PT Serif Caption" w:hAnsi="PT Serif Caption"/>
          <w:sz w:val="22"/>
          <w:lang w:val="en-IE"/>
        </w:rPr>
      </w:pPr>
    </w:p>
    <w:p w14:paraId="2016F259" w14:textId="2B5C044B" w:rsidR="00D51009" w:rsidRDefault="00D51009" w:rsidP="00D51009">
      <w:pPr>
        <w:jc w:val="both"/>
        <w:rPr>
          <w:rFonts w:ascii="PT Serif Caption" w:hAnsi="PT Serif Caption"/>
          <w:sz w:val="22"/>
          <w:lang w:val="en-IE"/>
        </w:rPr>
      </w:pPr>
    </w:p>
    <w:p w14:paraId="041D816C" w14:textId="7AFACD58" w:rsidR="00D51009" w:rsidRDefault="00D51009" w:rsidP="00D51009">
      <w:pPr>
        <w:jc w:val="both"/>
        <w:rPr>
          <w:rFonts w:ascii="PT Serif Caption" w:hAnsi="PT Serif Caption"/>
          <w:sz w:val="22"/>
          <w:lang w:val="en-IE"/>
        </w:rPr>
      </w:pPr>
    </w:p>
    <w:p w14:paraId="02A4A341" w14:textId="0117B8E1" w:rsidR="00D51009" w:rsidRDefault="00D51009" w:rsidP="00D51009">
      <w:pPr>
        <w:jc w:val="both"/>
        <w:rPr>
          <w:rFonts w:ascii="PT Serif Caption" w:hAnsi="PT Serif Caption"/>
          <w:sz w:val="22"/>
          <w:lang w:val="en-IE"/>
        </w:rPr>
      </w:pPr>
    </w:p>
    <w:p w14:paraId="588979E5" w14:textId="6711EA13" w:rsidR="00793A63" w:rsidRDefault="00793A63" w:rsidP="007E0FFD">
      <w:pPr>
        <w:rPr>
          <w:rFonts w:ascii="PT Serif Caption" w:hAnsi="PT Serif Caption"/>
          <w:sz w:val="22"/>
          <w:lang w:val="en-IE"/>
        </w:rPr>
      </w:pPr>
    </w:p>
    <w:p w14:paraId="60E42A4B" w14:textId="3D558AE4" w:rsidR="00793A63" w:rsidRPr="00793A63" w:rsidRDefault="00793A63" w:rsidP="00D51009">
      <w:pPr>
        <w:pStyle w:val="ListParagraph"/>
        <w:numPr>
          <w:ilvl w:val="0"/>
          <w:numId w:val="24"/>
        </w:numPr>
        <w:rPr>
          <w:rFonts w:ascii="PT Serif Caption" w:hAnsi="PT Serif Caption"/>
          <w:sz w:val="22"/>
          <w:lang w:val="en-IE"/>
        </w:rPr>
      </w:pPr>
      <w:r w:rsidRPr="00793A63">
        <w:rPr>
          <w:rFonts w:ascii="PT Serif Caption" w:hAnsi="PT Serif Caption"/>
          <w:sz w:val="22"/>
          <w:lang w:val="en-IE"/>
        </w:rPr>
        <w:t xml:space="preserve">Start with elementary three stride approach from approx. 45 degrees to the bar. It is important to get athletes jumping from BOTH sides to </w:t>
      </w:r>
      <w:r w:rsidR="00D51009">
        <w:rPr>
          <w:rFonts w:ascii="PT Serif Caption" w:hAnsi="PT Serif Caption"/>
          <w:sz w:val="22"/>
          <w:lang w:val="en-IE"/>
        </w:rPr>
        <w:t>improve</w:t>
      </w:r>
      <w:r w:rsidRPr="00793A63">
        <w:rPr>
          <w:rFonts w:ascii="PT Serif Caption" w:hAnsi="PT Serif Caption"/>
          <w:sz w:val="22"/>
          <w:lang w:val="en-IE"/>
        </w:rPr>
        <w:t xml:space="preserve"> </w:t>
      </w:r>
      <w:r>
        <w:rPr>
          <w:rFonts w:ascii="PT Serif Caption" w:hAnsi="PT Serif Caption"/>
          <w:sz w:val="22"/>
          <w:lang w:val="en-IE"/>
        </w:rPr>
        <w:t>competency</w:t>
      </w:r>
      <w:r w:rsidRPr="00793A63">
        <w:rPr>
          <w:rFonts w:ascii="PT Serif Caption" w:hAnsi="PT Serif Caption"/>
          <w:sz w:val="22"/>
          <w:lang w:val="en-IE"/>
        </w:rPr>
        <w:t xml:space="preserve"> and to ensure the more preferred side doesn’t become overdeveloped. This will also </w:t>
      </w:r>
      <w:r>
        <w:rPr>
          <w:rFonts w:ascii="PT Serif Caption" w:hAnsi="PT Serif Caption"/>
          <w:sz w:val="22"/>
          <w:lang w:val="en-IE"/>
        </w:rPr>
        <w:t>reduce risk of injury.</w:t>
      </w:r>
    </w:p>
    <w:p w14:paraId="4441C69D" w14:textId="3F747E1C" w:rsidR="000800C5" w:rsidRPr="000800C5" w:rsidRDefault="00793A63">
      <w:pPr>
        <w:rPr>
          <w:rFonts w:ascii="Norwester" w:hAnsi="Norwester"/>
          <w:sz w:val="44"/>
          <w:lang w:val="en-IE"/>
        </w:rPr>
      </w:pPr>
      <w:r>
        <w:rPr>
          <w:rFonts w:ascii="PT Serif Caption" w:hAnsi="PT Serif Caption"/>
          <w:b/>
          <w:noProof/>
          <w:sz w:val="22"/>
          <w:lang w:val="en-GB" w:eastAsia="en-GB"/>
        </w:rPr>
        <w:drawing>
          <wp:anchor distT="0" distB="0" distL="114300" distR="114300" simplePos="0" relativeHeight="251675648" behindDoc="0" locked="0" layoutInCell="1" allowOverlap="1" wp14:anchorId="615B3A86" wp14:editId="79520F2F">
            <wp:simplePos x="0" y="0"/>
            <wp:positionH relativeFrom="column">
              <wp:posOffset>0</wp:posOffset>
            </wp:positionH>
            <wp:positionV relativeFrom="paragraph">
              <wp:posOffset>301625</wp:posOffset>
            </wp:positionV>
            <wp:extent cx="5727700" cy="2400300"/>
            <wp:effectExtent l="0" t="0" r="12700" b="12700"/>
            <wp:wrapNone/>
            <wp:docPr id="5" name="Picture 5" descr="../../../../../Downloads/3%20Stride%20Straigh%20Line%20Flop%20RJT%20H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3%20Stride%20Straigh%20Line%20Flop%20RJT%20HJ."/>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7700" cy="2400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6D58D7" w14:textId="63A76A5A" w:rsidR="000800C5" w:rsidRPr="000800C5" w:rsidRDefault="000800C5">
      <w:pPr>
        <w:rPr>
          <w:rFonts w:ascii="PT Serif Caption" w:hAnsi="PT Serif Caption"/>
          <w:b/>
          <w:sz w:val="22"/>
          <w:lang w:val="en-IE"/>
        </w:rPr>
      </w:pPr>
    </w:p>
    <w:p w14:paraId="3FF607D9" w14:textId="2F832665" w:rsidR="000800C5" w:rsidRDefault="000800C5">
      <w:pPr>
        <w:rPr>
          <w:rFonts w:ascii="Norwester" w:hAnsi="Norwester"/>
          <w:b/>
          <w:sz w:val="44"/>
          <w:lang w:val="en-IE"/>
        </w:rPr>
      </w:pPr>
    </w:p>
    <w:p w14:paraId="5C97DE35" w14:textId="00537BC0" w:rsidR="000800C5" w:rsidRDefault="000800C5">
      <w:pPr>
        <w:rPr>
          <w:rFonts w:ascii="Norwester" w:hAnsi="Norwester"/>
          <w:b/>
          <w:sz w:val="44"/>
          <w:lang w:val="en-IE"/>
        </w:rPr>
      </w:pPr>
    </w:p>
    <w:p w14:paraId="493470F1" w14:textId="48086ACA" w:rsidR="000800C5" w:rsidRDefault="000800C5">
      <w:pPr>
        <w:rPr>
          <w:rFonts w:ascii="Norwester" w:hAnsi="Norwester"/>
          <w:b/>
          <w:sz w:val="44"/>
          <w:lang w:val="en-IE"/>
        </w:rPr>
      </w:pPr>
    </w:p>
    <w:p w14:paraId="7BDDB7A5" w14:textId="4FFEA330" w:rsidR="000800C5" w:rsidRDefault="000800C5">
      <w:pPr>
        <w:rPr>
          <w:rFonts w:ascii="Norwester" w:hAnsi="Norwester"/>
          <w:b/>
          <w:sz w:val="44"/>
          <w:lang w:val="en-IE"/>
        </w:rPr>
      </w:pPr>
    </w:p>
    <w:p w14:paraId="03DB3CF1" w14:textId="04DC18C0" w:rsidR="000800C5" w:rsidRDefault="000800C5">
      <w:pPr>
        <w:rPr>
          <w:rFonts w:ascii="Norwester" w:hAnsi="Norwester"/>
          <w:b/>
          <w:sz w:val="44"/>
          <w:lang w:val="en-IE"/>
        </w:rPr>
      </w:pPr>
    </w:p>
    <w:p w14:paraId="0CBD90BE" w14:textId="3596D8F9" w:rsidR="000800C5" w:rsidRDefault="000800C5">
      <w:pPr>
        <w:rPr>
          <w:rFonts w:ascii="Norwester" w:hAnsi="Norwester"/>
          <w:b/>
          <w:sz w:val="44"/>
          <w:lang w:val="en-IE"/>
        </w:rPr>
      </w:pPr>
    </w:p>
    <w:p w14:paraId="770E8D03" w14:textId="77777777" w:rsidR="00D51009" w:rsidRDefault="00D51009">
      <w:pPr>
        <w:rPr>
          <w:rFonts w:ascii="Norwester" w:hAnsi="Norwester"/>
          <w:b/>
          <w:sz w:val="44"/>
          <w:lang w:val="en-IE"/>
        </w:rPr>
      </w:pPr>
    </w:p>
    <w:p w14:paraId="0A4473E9" w14:textId="6313FB84" w:rsidR="00D51009" w:rsidRDefault="00D51009" w:rsidP="00D51009">
      <w:pPr>
        <w:pStyle w:val="ListParagraph"/>
        <w:ind w:left="360"/>
        <w:rPr>
          <w:rFonts w:ascii="PT Serif Caption" w:hAnsi="PT Serif Caption"/>
          <w:sz w:val="22"/>
          <w:lang w:val="en-IE"/>
        </w:rPr>
      </w:pPr>
    </w:p>
    <w:p w14:paraId="10A4EEB1" w14:textId="77777777" w:rsidR="00D51009" w:rsidRPr="00D51009" w:rsidRDefault="00D51009" w:rsidP="00D51009">
      <w:pPr>
        <w:pStyle w:val="ListParagraph"/>
        <w:ind w:left="360"/>
        <w:rPr>
          <w:rFonts w:ascii="PT Serif Caption" w:hAnsi="PT Serif Caption"/>
          <w:sz w:val="22"/>
          <w:lang w:val="en-IE"/>
        </w:rPr>
      </w:pPr>
    </w:p>
    <w:p w14:paraId="5F667C6C" w14:textId="748BBF27" w:rsidR="000800C5" w:rsidRDefault="00793A63" w:rsidP="00232803">
      <w:pPr>
        <w:pStyle w:val="ListParagraph"/>
        <w:numPr>
          <w:ilvl w:val="0"/>
          <w:numId w:val="24"/>
        </w:numPr>
        <w:rPr>
          <w:rFonts w:ascii="PT Serif Caption" w:hAnsi="PT Serif Caption"/>
          <w:sz w:val="22"/>
          <w:lang w:val="en-IE"/>
        </w:rPr>
      </w:pPr>
      <w:r w:rsidRPr="00232803">
        <w:rPr>
          <w:rFonts w:ascii="PT Serif Caption" w:hAnsi="PT Serif Caption"/>
          <w:sz w:val="22"/>
          <w:lang w:val="en-IE"/>
        </w:rPr>
        <w:t xml:space="preserve">Introduce athletes to the concept of running in a circle. Place cones around </w:t>
      </w:r>
      <w:r w:rsidR="00232803" w:rsidRPr="00232803">
        <w:rPr>
          <w:rFonts w:ascii="PT Serif Caption" w:hAnsi="PT Serif Caption"/>
          <w:sz w:val="22"/>
          <w:lang w:val="en-IE"/>
        </w:rPr>
        <w:t xml:space="preserve">a given circular area and instruct athletes to LEAN into the centre of the circle while maintaining an upright body position. This is an extremely important factor in high jumping and something development coaches overlook at times. Running in a circular motion will </w:t>
      </w:r>
      <w:r w:rsidR="00D51009">
        <w:rPr>
          <w:rFonts w:ascii="PT Serif Caption" w:hAnsi="PT Serif Caption"/>
          <w:sz w:val="22"/>
          <w:lang w:val="en-IE"/>
        </w:rPr>
        <w:t xml:space="preserve">also help </w:t>
      </w:r>
      <w:r w:rsidR="00232803" w:rsidRPr="00232803">
        <w:rPr>
          <w:rFonts w:ascii="PT Serif Caption" w:hAnsi="PT Serif Caption"/>
          <w:sz w:val="22"/>
          <w:lang w:val="en-IE"/>
        </w:rPr>
        <w:t>build ankle strength. Athletes should run in clockwise as well as anticlockwise directions to ensure development occurs evenly on both side</w:t>
      </w:r>
      <w:r w:rsidR="00D51009">
        <w:rPr>
          <w:rFonts w:ascii="PT Serif Caption" w:hAnsi="PT Serif Caption"/>
          <w:sz w:val="22"/>
          <w:lang w:val="en-IE"/>
        </w:rPr>
        <w:t>s</w:t>
      </w:r>
      <w:r w:rsidR="00232803" w:rsidRPr="00232803">
        <w:rPr>
          <w:rFonts w:ascii="PT Serif Caption" w:hAnsi="PT Serif Caption"/>
          <w:sz w:val="22"/>
          <w:lang w:val="en-IE"/>
        </w:rPr>
        <w:t xml:space="preserve"> of the body. </w:t>
      </w:r>
    </w:p>
    <w:p w14:paraId="183B7474" w14:textId="3590D2DB" w:rsidR="00232803" w:rsidRDefault="00232803" w:rsidP="00232803">
      <w:pPr>
        <w:pStyle w:val="ListParagraph"/>
        <w:ind w:left="360"/>
        <w:rPr>
          <w:rFonts w:ascii="PT Serif Caption" w:hAnsi="PT Serif Caption"/>
          <w:sz w:val="22"/>
          <w:lang w:val="en-IE"/>
        </w:rPr>
      </w:pPr>
    </w:p>
    <w:p w14:paraId="3BEF55CA" w14:textId="78C86523" w:rsidR="00232803" w:rsidRDefault="00232803" w:rsidP="00232803">
      <w:pPr>
        <w:pStyle w:val="ListParagraph"/>
        <w:ind w:left="360"/>
        <w:rPr>
          <w:rFonts w:ascii="PT Serif Caption" w:hAnsi="PT Serif Caption"/>
          <w:sz w:val="22"/>
          <w:lang w:val="en-IE"/>
        </w:rPr>
      </w:pPr>
      <w:r>
        <w:rPr>
          <w:rFonts w:ascii="PT Serif Caption" w:hAnsi="PT Serif Caption"/>
          <w:sz w:val="22"/>
          <w:lang w:val="en-IE"/>
        </w:rPr>
        <w:t xml:space="preserve">See image below on how the </w:t>
      </w:r>
      <w:r w:rsidRPr="004827F0">
        <w:rPr>
          <w:rFonts w:ascii="PT Serif Caption" w:hAnsi="PT Serif Caption"/>
          <w:b/>
          <w:sz w:val="22"/>
          <w:lang w:val="en-IE"/>
        </w:rPr>
        <w:t xml:space="preserve">LEAN </w:t>
      </w:r>
      <w:r>
        <w:rPr>
          <w:rFonts w:ascii="PT Serif Caption" w:hAnsi="PT Serif Caption"/>
          <w:sz w:val="22"/>
          <w:lang w:val="en-IE"/>
        </w:rPr>
        <w:t>should look.</w:t>
      </w:r>
    </w:p>
    <w:p w14:paraId="0C92AF90" w14:textId="765201AE" w:rsidR="00232803" w:rsidRDefault="00232803" w:rsidP="00232803">
      <w:pPr>
        <w:rPr>
          <w:rFonts w:ascii="PT Serif Caption" w:hAnsi="PT Serif Caption"/>
          <w:sz w:val="22"/>
          <w:lang w:val="en-IE"/>
        </w:rPr>
      </w:pPr>
    </w:p>
    <w:p w14:paraId="7B7A271D" w14:textId="1FA797E0" w:rsidR="00232803" w:rsidRPr="00232803" w:rsidRDefault="00232803" w:rsidP="00232803">
      <w:pPr>
        <w:rPr>
          <w:rFonts w:ascii="PT Serif Caption" w:hAnsi="PT Serif Caption"/>
          <w:sz w:val="22"/>
          <w:lang w:val="en-IE"/>
        </w:rPr>
      </w:pPr>
    </w:p>
    <w:p w14:paraId="79C02C4C" w14:textId="75ED690A" w:rsidR="000800C5" w:rsidRDefault="00D51009">
      <w:pPr>
        <w:rPr>
          <w:rFonts w:ascii="Norwester" w:hAnsi="Norwester"/>
          <w:b/>
          <w:sz w:val="44"/>
          <w:lang w:val="en-IE"/>
        </w:rPr>
      </w:pPr>
      <w:r>
        <w:rPr>
          <w:b/>
          <w:noProof/>
          <w:lang w:val="en-GB" w:eastAsia="en-GB"/>
        </w:rPr>
        <w:drawing>
          <wp:anchor distT="0" distB="0" distL="114300" distR="114300" simplePos="0" relativeHeight="251677696" behindDoc="0" locked="0" layoutInCell="1" allowOverlap="1" wp14:anchorId="36602954" wp14:editId="1943BA31">
            <wp:simplePos x="0" y="0"/>
            <wp:positionH relativeFrom="column">
              <wp:posOffset>3199765</wp:posOffset>
            </wp:positionH>
            <wp:positionV relativeFrom="paragraph">
              <wp:posOffset>114935</wp:posOffset>
            </wp:positionV>
            <wp:extent cx="3047365" cy="2689225"/>
            <wp:effectExtent l="0" t="0" r="635" b="3175"/>
            <wp:wrapTight wrapText="bothSides">
              <wp:wrapPolygon edited="0">
                <wp:start x="0" y="0"/>
                <wp:lineTo x="0" y="21421"/>
                <wp:lineTo x="21424" y="21421"/>
                <wp:lineTo x="21424" y="0"/>
                <wp:lineTo x="0" y="0"/>
              </wp:wrapPolygon>
            </wp:wrapTight>
            <wp:docPr id="9" name="Picture 9" descr="../../../../../Downloads/Circle%20Running%20RJT%20HJ.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wnloads/Circle%20Running%20RJT%20HJ.pd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47365" cy="2689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PT Serif Caption" w:hAnsi="PT Serif Caption"/>
          <w:b/>
          <w:noProof/>
          <w:sz w:val="22"/>
          <w:lang w:val="en-GB" w:eastAsia="en-GB"/>
        </w:rPr>
        <w:drawing>
          <wp:anchor distT="0" distB="0" distL="114300" distR="114300" simplePos="0" relativeHeight="251678720" behindDoc="0" locked="0" layoutInCell="1" allowOverlap="1" wp14:anchorId="1BCE289C" wp14:editId="5712E955">
            <wp:simplePos x="0" y="0"/>
            <wp:positionH relativeFrom="column">
              <wp:posOffset>-1905</wp:posOffset>
            </wp:positionH>
            <wp:positionV relativeFrom="paragraph">
              <wp:posOffset>115570</wp:posOffset>
            </wp:positionV>
            <wp:extent cx="3002915" cy="2783189"/>
            <wp:effectExtent l="0" t="0" r="0" b="11430"/>
            <wp:wrapNone/>
            <wp:docPr id="11" name="Picture 11" descr="../../../../../Downloads/Lean%20on%20Curve%20RJT%20HJ.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wnloads/Lean%20on%20Curve%20RJT%20HJ.pd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02915" cy="27831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70637B" w14:textId="27FED2E5" w:rsidR="000800C5" w:rsidRDefault="000800C5">
      <w:pPr>
        <w:rPr>
          <w:rFonts w:ascii="Norwester" w:hAnsi="Norwester"/>
          <w:b/>
          <w:sz w:val="44"/>
          <w:lang w:val="en-IE"/>
        </w:rPr>
      </w:pPr>
    </w:p>
    <w:p w14:paraId="5EA559E5" w14:textId="372C2573" w:rsidR="000800C5" w:rsidRDefault="000800C5">
      <w:pPr>
        <w:rPr>
          <w:rFonts w:ascii="Norwester" w:hAnsi="Norwester"/>
          <w:b/>
          <w:sz w:val="44"/>
          <w:lang w:val="en-IE"/>
        </w:rPr>
      </w:pPr>
    </w:p>
    <w:p w14:paraId="08769BD5" w14:textId="1473E96B" w:rsidR="000800C5" w:rsidRDefault="000800C5">
      <w:pPr>
        <w:rPr>
          <w:rFonts w:ascii="Norwester" w:hAnsi="Norwester"/>
          <w:b/>
          <w:sz w:val="44"/>
          <w:lang w:val="en-IE"/>
        </w:rPr>
      </w:pPr>
    </w:p>
    <w:p w14:paraId="4944F499" w14:textId="2449DC16" w:rsidR="000800C5" w:rsidRDefault="000800C5">
      <w:pPr>
        <w:rPr>
          <w:rFonts w:ascii="Norwester" w:hAnsi="Norwester"/>
          <w:b/>
          <w:sz w:val="44"/>
          <w:lang w:val="en-IE"/>
        </w:rPr>
      </w:pPr>
    </w:p>
    <w:p w14:paraId="408D0937" w14:textId="17F3B68F" w:rsidR="00D51009" w:rsidRDefault="00D51009">
      <w:pPr>
        <w:rPr>
          <w:rFonts w:ascii="Norwester" w:hAnsi="Norwester"/>
          <w:b/>
          <w:sz w:val="44"/>
          <w:lang w:val="en-IE"/>
        </w:rPr>
      </w:pPr>
    </w:p>
    <w:p w14:paraId="7BAF4950" w14:textId="0E9C7934" w:rsidR="00D51009" w:rsidRDefault="00D51009">
      <w:pPr>
        <w:rPr>
          <w:rFonts w:ascii="Norwester" w:hAnsi="Norwester"/>
          <w:b/>
          <w:sz w:val="44"/>
          <w:lang w:val="en-IE"/>
        </w:rPr>
      </w:pPr>
    </w:p>
    <w:p w14:paraId="23E26C2D" w14:textId="405CBB3C" w:rsidR="00D51009" w:rsidRDefault="00D51009">
      <w:pPr>
        <w:rPr>
          <w:rFonts w:ascii="Norwester" w:hAnsi="Norwester"/>
          <w:b/>
          <w:sz w:val="44"/>
          <w:lang w:val="en-IE"/>
        </w:rPr>
      </w:pPr>
    </w:p>
    <w:p w14:paraId="16AE2B34" w14:textId="31AF743D" w:rsidR="000800C5" w:rsidRDefault="000800C5">
      <w:pPr>
        <w:rPr>
          <w:rFonts w:ascii="Norwester" w:hAnsi="Norwester"/>
          <w:b/>
          <w:sz w:val="44"/>
          <w:lang w:val="en-IE"/>
        </w:rPr>
      </w:pPr>
    </w:p>
    <w:p w14:paraId="330B1197" w14:textId="77777777" w:rsidR="00D51009" w:rsidRDefault="00D51009">
      <w:pPr>
        <w:rPr>
          <w:rFonts w:ascii="Norwester" w:hAnsi="Norwester"/>
          <w:b/>
          <w:sz w:val="44"/>
          <w:lang w:val="en-IE"/>
        </w:rPr>
      </w:pPr>
    </w:p>
    <w:p w14:paraId="6EC98B84" w14:textId="77777777" w:rsidR="00452202" w:rsidRDefault="00232803" w:rsidP="00BF74E3">
      <w:pPr>
        <w:pStyle w:val="ListParagraph"/>
        <w:numPr>
          <w:ilvl w:val="0"/>
          <w:numId w:val="24"/>
        </w:numPr>
        <w:jc w:val="both"/>
        <w:rPr>
          <w:rFonts w:ascii="PT Serif Caption" w:hAnsi="PT Serif Caption"/>
          <w:sz w:val="22"/>
          <w:lang w:val="en-IE"/>
        </w:rPr>
      </w:pPr>
      <w:r>
        <w:rPr>
          <w:rFonts w:ascii="PT Serif Caption" w:hAnsi="PT Serif Caption"/>
          <w:sz w:val="22"/>
          <w:lang w:val="en-IE"/>
        </w:rPr>
        <w:t>Figure of 8 running/curve sprinting.</w:t>
      </w:r>
    </w:p>
    <w:p w14:paraId="4C558BA5" w14:textId="77777777" w:rsidR="00452202" w:rsidRDefault="00452202" w:rsidP="00452202">
      <w:pPr>
        <w:pStyle w:val="ListParagraph"/>
        <w:ind w:left="360"/>
        <w:jc w:val="both"/>
        <w:rPr>
          <w:rFonts w:ascii="PT Serif Caption" w:hAnsi="PT Serif Caption"/>
          <w:sz w:val="22"/>
          <w:lang w:val="en-IE"/>
        </w:rPr>
      </w:pPr>
    </w:p>
    <w:p w14:paraId="32BC3292" w14:textId="550AA5AC" w:rsidR="000800C5" w:rsidRPr="00232803" w:rsidRDefault="00452202" w:rsidP="00452202">
      <w:pPr>
        <w:pStyle w:val="ListParagraph"/>
        <w:ind w:left="360"/>
        <w:jc w:val="both"/>
        <w:rPr>
          <w:rFonts w:ascii="PT Serif Caption" w:hAnsi="PT Serif Caption"/>
          <w:sz w:val="22"/>
          <w:lang w:val="en-IE"/>
        </w:rPr>
      </w:pPr>
      <w:r>
        <w:rPr>
          <w:rFonts w:ascii="PT Serif Caption" w:hAnsi="PT Serif Caption"/>
          <w:sz w:val="22"/>
          <w:lang w:val="en-IE"/>
        </w:rPr>
        <w:t xml:space="preserve">Athletes </w:t>
      </w:r>
      <w:r w:rsidR="00232803">
        <w:rPr>
          <w:rFonts w:ascii="PT Serif Caption" w:hAnsi="PT Serif Caption"/>
          <w:sz w:val="22"/>
          <w:lang w:val="en-IE"/>
        </w:rPr>
        <w:t>run in a figure of 8 motion (as previously mentioned, this should be done in both directions for older and younger athletes alike). This again teaches running and leaning on a curve. Games and races can be developed from this to make it fun and interesting for athletes. Use of arms should also be exaggerated.</w:t>
      </w:r>
    </w:p>
    <w:p w14:paraId="78ECEC38" w14:textId="3F383958" w:rsidR="000800C5" w:rsidRDefault="000800C5">
      <w:pPr>
        <w:rPr>
          <w:rFonts w:ascii="Norwester" w:hAnsi="Norwester"/>
          <w:b/>
          <w:sz w:val="44"/>
          <w:lang w:val="en-IE"/>
        </w:rPr>
      </w:pPr>
    </w:p>
    <w:p w14:paraId="342F10BD" w14:textId="6AFCAD6C" w:rsidR="000800C5" w:rsidRDefault="00232803">
      <w:pPr>
        <w:rPr>
          <w:rFonts w:ascii="Norwester" w:hAnsi="Norwester"/>
          <w:b/>
          <w:sz w:val="44"/>
          <w:lang w:val="en-IE"/>
        </w:rPr>
      </w:pPr>
      <w:r>
        <w:rPr>
          <w:rFonts w:ascii="PT Serif Caption" w:hAnsi="PT Serif Caption"/>
          <w:b/>
          <w:noProof/>
          <w:sz w:val="22"/>
          <w:lang w:val="en-GB" w:eastAsia="en-GB"/>
        </w:rPr>
        <w:drawing>
          <wp:anchor distT="0" distB="0" distL="114300" distR="114300" simplePos="0" relativeHeight="251679744" behindDoc="0" locked="0" layoutInCell="1" allowOverlap="1" wp14:anchorId="036EF8FC" wp14:editId="14D4B592">
            <wp:simplePos x="0" y="0"/>
            <wp:positionH relativeFrom="column">
              <wp:posOffset>282575</wp:posOffset>
            </wp:positionH>
            <wp:positionV relativeFrom="paragraph">
              <wp:posOffset>33655</wp:posOffset>
            </wp:positionV>
            <wp:extent cx="5715000" cy="2286000"/>
            <wp:effectExtent l="0" t="0" r="0" b="0"/>
            <wp:wrapNone/>
            <wp:docPr id="10" name="Picture 10" descr="../../../../../Downloads/Fighure%20of%208%20RJT%20HJ.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wnloads/Fighure%20of%208%20RJT%20HJ.pd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15000" cy="2286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A1E7D3" w14:textId="7BA52EFB" w:rsidR="000800C5" w:rsidRDefault="000800C5">
      <w:pPr>
        <w:rPr>
          <w:rFonts w:ascii="Norwester" w:hAnsi="Norwester"/>
          <w:b/>
          <w:sz w:val="44"/>
          <w:lang w:val="en-IE"/>
        </w:rPr>
      </w:pPr>
    </w:p>
    <w:p w14:paraId="7A65030F" w14:textId="37FC6774" w:rsidR="00232803" w:rsidRDefault="00232803">
      <w:pPr>
        <w:rPr>
          <w:rFonts w:ascii="Norwester" w:hAnsi="Norwester"/>
          <w:b/>
          <w:sz w:val="44"/>
          <w:lang w:val="en-IE"/>
        </w:rPr>
      </w:pPr>
    </w:p>
    <w:p w14:paraId="10335F0C" w14:textId="5BA0A12F" w:rsidR="00232803" w:rsidRDefault="00232803">
      <w:pPr>
        <w:rPr>
          <w:rFonts w:ascii="Norwester" w:hAnsi="Norwester"/>
          <w:b/>
          <w:sz w:val="44"/>
          <w:lang w:val="en-IE"/>
        </w:rPr>
      </w:pPr>
    </w:p>
    <w:p w14:paraId="1DD207EF" w14:textId="55DABE48" w:rsidR="00232803" w:rsidRDefault="00232803">
      <w:pPr>
        <w:rPr>
          <w:rFonts w:ascii="Norwester" w:hAnsi="Norwester"/>
          <w:b/>
          <w:sz w:val="44"/>
          <w:lang w:val="en-IE"/>
        </w:rPr>
      </w:pPr>
    </w:p>
    <w:p w14:paraId="1D87149F" w14:textId="77777777" w:rsidR="00232803" w:rsidRDefault="00232803">
      <w:pPr>
        <w:rPr>
          <w:rFonts w:ascii="Norwester" w:hAnsi="Norwester"/>
          <w:b/>
          <w:sz w:val="44"/>
          <w:lang w:val="en-IE"/>
        </w:rPr>
      </w:pPr>
    </w:p>
    <w:p w14:paraId="46F8E833" w14:textId="3533E65F" w:rsidR="00C924C7" w:rsidRDefault="00C924C7">
      <w:pPr>
        <w:rPr>
          <w:rFonts w:ascii="Norwester" w:hAnsi="Norwester"/>
          <w:b/>
          <w:sz w:val="44"/>
          <w:lang w:val="en-IE"/>
        </w:rPr>
      </w:pPr>
    </w:p>
    <w:p w14:paraId="55F0BE20" w14:textId="5FE04056" w:rsidR="00C924C7" w:rsidRPr="00232803" w:rsidRDefault="00C924C7">
      <w:pPr>
        <w:rPr>
          <w:rFonts w:ascii="PT Serif Caption" w:hAnsi="PT Serif Caption"/>
          <w:sz w:val="22"/>
          <w:lang w:val="en-IE"/>
        </w:rPr>
      </w:pPr>
    </w:p>
    <w:p w14:paraId="0FBAA40D" w14:textId="3757C0F9" w:rsidR="00C924C7" w:rsidRPr="00232803" w:rsidRDefault="00232803" w:rsidP="00BF74E3">
      <w:pPr>
        <w:pStyle w:val="ListParagraph"/>
        <w:numPr>
          <w:ilvl w:val="0"/>
          <w:numId w:val="24"/>
        </w:numPr>
        <w:jc w:val="both"/>
        <w:rPr>
          <w:rFonts w:ascii="PT Serif Caption" w:hAnsi="PT Serif Caption"/>
          <w:sz w:val="22"/>
          <w:lang w:val="en-IE"/>
        </w:rPr>
      </w:pPr>
      <w:r>
        <w:rPr>
          <w:rFonts w:ascii="PT Serif Caption" w:hAnsi="PT Serif Caption"/>
          <w:sz w:val="22"/>
          <w:lang w:val="en-IE"/>
        </w:rPr>
        <w:t xml:space="preserve">Finally, all the pieces of the jigsaw can be implemented to get the athletes to ‘FLOP’ successfully and safely. </w:t>
      </w:r>
      <w:r w:rsidR="00BF74E3">
        <w:rPr>
          <w:rFonts w:ascii="PT Serif Caption" w:hAnsi="PT Serif Caption"/>
          <w:sz w:val="22"/>
          <w:lang w:val="en-IE"/>
        </w:rPr>
        <w:t xml:space="preserve">This can be </w:t>
      </w:r>
      <w:r w:rsidR="00452202">
        <w:rPr>
          <w:rFonts w:ascii="PT Serif Caption" w:hAnsi="PT Serif Caption"/>
          <w:sz w:val="22"/>
          <w:lang w:val="en-IE"/>
        </w:rPr>
        <w:t xml:space="preserve">started </w:t>
      </w:r>
      <w:r w:rsidR="00BF74E3">
        <w:rPr>
          <w:rFonts w:ascii="PT Serif Caption" w:hAnsi="PT Serif Caption"/>
          <w:sz w:val="22"/>
          <w:lang w:val="en-IE"/>
        </w:rPr>
        <w:t>from 3 strides, then 5 strides, working up to 7,8 or 9 strides, whichever is most suitable for the athlete depending on training age, actual age, experience a</w:t>
      </w:r>
      <w:r w:rsidR="00DD3AA6">
        <w:rPr>
          <w:rFonts w:ascii="PT Serif Caption" w:hAnsi="PT Serif Caption"/>
          <w:sz w:val="22"/>
          <w:lang w:val="en-IE"/>
        </w:rPr>
        <w:t xml:space="preserve">nd </w:t>
      </w:r>
      <w:r w:rsidR="00BF74E3">
        <w:rPr>
          <w:rFonts w:ascii="PT Serif Caption" w:hAnsi="PT Serif Caption"/>
          <w:sz w:val="22"/>
          <w:lang w:val="en-IE"/>
        </w:rPr>
        <w:t>competence. It is important to point out again that an athlete should not advance to the next stage of any technical event until they have mastered the basics. TECHNIQUE, TECHNIQUE, TECHNIQUE!</w:t>
      </w:r>
    </w:p>
    <w:p w14:paraId="1B5988DA" w14:textId="051BC21F" w:rsidR="00C924C7" w:rsidRDefault="007E0FFD">
      <w:pPr>
        <w:rPr>
          <w:rFonts w:ascii="Norwester" w:hAnsi="Norwester"/>
          <w:b/>
          <w:sz w:val="44"/>
          <w:lang w:val="en-IE"/>
        </w:rPr>
      </w:pPr>
      <w:r>
        <w:rPr>
          <w:rFonts w:ascii="PT Serif Caption" w:hAnsi="PT Serif Caption"/>
          <w:b/>
          <w:noProof/>
          <w:sz w:val="22"/>
          <w:lang w:val="en-GB" w:eastAsia="en-GB"/>
        </w:rPr>
        <w:drawing>
          <wp:anchor distT="0" distB="0" distL="114300" distR="114300" simplePos="0" relativeHeight="251676672" behindDoc="0" locked="0" layoutInCell="1" allowOverlap="1" wp14:anchorId="27B694BB" wp14:editId="11308842">
            <wp:simplePos x="0" y="0"/>
            <wp:positionH relativeFrom="column">
              <wp:posOffset>-167640</wp:posOffset>
            </wp:positionH>
            <wp:positionV relativeFrom="paragraph">
              <wp:posOffset>336550</wp:posOffset>
            </wp:positionV>
            <wp:extent cx="6048451" cy="3688080"/>
            <wp:effectExtent l="0" t="0" r="9525" b="7620"/>
            <wp:wrapNone/>
            <wp:docPr id="8" name="Picture 8" descr="../../../../../Downloads/Basic%20Run%20Up%20RJT%20HJ.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wnloads/Basic%20Run%20Up%20RJT%20HJ.pd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54734" cy="369191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E3E252" w14:textId="3AF0C2B6" w:rsidR="00C924C7" w:rsidRDefault="00C924C7">
      <w:pPr>
        <w:rPr>
          <w:rFonts w:ascii="Norwester" w:hAnsi="Norwester"/>
          <w:b/>
          <w:sz w:val="44"/>
          <w:lang w:val="en-IE"/>
        </w:rPr>
      </w:pPr>
    </w:p>
    <w:p w14:paraId="456E366F" w14:textId="5A7B79D3" w:rsidR="00C924C7" w:rsidRDefault="00C924C7">
      <w:pPr>
        <w:rPr>
          <w:rFonts w:ascii="Norwester" w:hAnsi="Norwester"/>
          <w:b/>
          <w:sz w:val="44"/>
          <w:lang w:val="en-IE"/>
        </w:rPr>
      </w:pPr>
    </w:p>
    <w:p w14:paraId="77007C7B" w14:textId="45666ACB" w:rsidR="00232803" w:rsidRDefault="00232803">
      <w:pPr>
        <w:rPr>
          <w:rFonts w:ascii="Norwester" w:hAnsi="Norwester"/>
          <w:b/>
          <w:sz w:val="44"/>
          <w:lang w:val="en-IE"/>
        </w:rPr>
      </w:pPr>
    </w:p>
    <w:p w14:paraId="68B464DB" w14:textId="77777777" w:rsidR="00232803" w:rsidRDefault="00232803">
      <w:pPr>
        <w:rPr>
          <w:rFonts w:ascii="Norwester" w:hAnsi="Norwester"/>
          <w:b/>
          <w:sz w:val="44"/>
          <w:lang w:val="en-IE"/>
        </w:rPr>
      </w:pPr>
    </w:p>
    <w:p w14:paraId="6B8E0E3B" w14:textId="77777777" w:rsidR="00232803" w:rsidRDefault="00232803">
      <w:pPr>
        <w:rPr>
          <w:rFonts w:ascii="Norwester" w:hAnsi="Norwester"/>
          <w:b/>
          <w:sz w:val="44"/>
          <w:lang w:val="en-IE"/>
        </w:rPr>
      </w:pPr>
    </w:p>
    <w:p w14:paraId="43C4E41F" w14:textId="77777777" w:rsidR="00232803" w:rsidRDefault="00232803">
      <w:pPr>
        <w:rPr>
          <w:rFonts w:ascii="Norwester" w:hAnsi="Norwester"/>
          <w:b/>
          <w:sz w:val="44"/>
          <w:lang w:val="en-IE"/>
        </w:rPr>
      </w:pPr>
    </w:p>
    <w:p w14:paraId="7370484F" w14:textId="77777777" w:rsidR="00232803" w:rsidRDefault="00232803">
      <w:pPr>
        <w:rPr>
          <w:rFonts w:ascii="Norwester" w:hAnsi="Norwester"/>
          <w:b/>
          <w:sz w:val="44"/>
          <w:lang w:val="en-IE"/>
        </w:rPr>
      </w:pPr>
    </w:p>
    <w:p w14:paraId="3592F0BE" w14:textId="77777777" w:rsidR="00232803" w:rsidRDefault="00232803">
      <w:pPr>
        <w:rPr>
          <w:rFonts w:ascii="Norwester" w:hAnsi="Norwester"/>
          <w:b/>
          <w:sz w:val="44"/>
          <w:lang w:val="en-IE"/>
        </w:rPr>
      </w:pPr>
    </w:p>
    <w:p w14:paraId="612A6E2E" w14:textId="77777777" w:rsidR="00232803" w:rsidRDefault="00232803">
      <w:pPr>
        <w:rPr>
          <w:rFonts w:ascii="Norwester" w:hAnsi="Norwester"/>
          <w:b/>
          <w:sz w:val="44"/>
          <w:lang w:val="en-IE"/>
        </w:rPr>
      </w:pPr>
    </w:p>
    <w:p w14:paraId="33D1CDA7" w14:textId="77777777" w:rsidR="00232803" w:rsidRDefault="00232803">
      <w:pPr>
        <w:rPr>
          <w:rFonts w:ascii="Norwester" w:hAnsi="Norwester"/>
          <w:b/>
          <w:sz w:val="44"/>
          <w:lang w:val="en-IE"/>
        </w:rPr>
      </w:pPr>
    </w:p>
    <w:p w14:paraId="2C120379" w14:textId="77777777" w:rsidR="007E0FFD" w:rsidRDefault="007E0FFD">
      <w:pPr>
        <w:rPr>
          <w:rFonts w:ascii="Norwester" w:hAnsi="Norwester"/>
          <w:b/>
          <w:sz w:val="44"/>
          <w:lang w:val="en-IE"/>
        </w:rPr>
      </w:pPr>
    </w:p>
    <w:p w14:paraId="300764EF" w14:textId="77777777" w:rsidR="007E0FFD" w:rsidRDefault="007E0FFD">
      <w:pPr>
        <w:rPr>
          <w:rFonts w:ascii="Norwester" w:hAnsi="Norwester"/>
          <w:b/>
          <w:sz w:val="44"/>
          <w:lang w:val="en-IE"/>
        </w:rPr>
      </w:pPr>
    </w:p>
    <w:p w14:paraId="77165935" w14:textId="4A1C0562" w:rsidR="00EF51CE" w:rsidRPr="00BC75EF" w:rsidRDefault="000800C5">
      <w:pPr>
        <w:rPr>
          <w:rFonts w:ascii="Norwester" w:hAnsi="Norwester"/>
          <w:b/>
          <w:sz w:val="44"/>
          <w:lang w:val="en-IE"/>
        </w:rPr>
      </w:pPr>
      <w:r>
        <w:rPr>
          <w:rFonts w:ascii="Norwester" w:hAnsi="Norwester"/>
          <w:b/>
          <w:sz w:val="44"/>
          <w:lang w:val="en-IE"/>
        </w:rPr>
        <w:t>HJ Jumps Circuit</w:t>
      </w:r>
      <w:r w:rsidR="00EF51CE" w:rsidRPr="00BC75EF">
        <w:rPr>
          <w:rFonts w:ascii="Norwester" w:hAnsi="Norwester"/>
          <w:b/>
          <w:sz w:val="44"/>
          <w:lang w:val="en-IE"/>
        </w:rPr>
        <w:t>:</w:t>
      </w:r>
    </w:p>
    <w:p w14:paraId="2F694FAC" w14:textId="190413EF" w:rsidR="00EF51CE" w:rsidRDefault="00EF51CE">
      <w:pPr>
        <w:rPr>
          <w:lang w:val="en-IE"/>
        </w:rPr>
      </w:pPr>
    </w:p>
    <w:p w14:paraId="2C6C30E0" w14:textId="6218229B" w:rsidR="000800C5" w:rsidRDefault="000800C5">
      <w:pPr>
        <w:rPr>
          <w:lang w:val="en-IE"/>
        </w:rPr>
      </w:pPr>
    </w:p>
    <w:p w14:paraId="7B89483E" w14:textId="786CE22C" w:rsidR="000800C5" w:rsidRDefault="000800C5" w:rsidP="000800C5">
      <w:pPr>
        <w:jc w:val="center"/>
        <w:rPr>
          <w:rFonts w:ascii="Times New Roman" w:eastAsia="Times New Roman" w:hAnsi="Times New Roman" w:cs="Times New Roman"/>
        </w:rPr>
      </w:pPr>
      <w:r w:rsidRPr="000800C5">
        <w:rPr>
          <w:rFonts w:ascii="Times New Roman" w:eastAsia="Times New Roman" w:hAnsi="Times New Roman" w:cs="Times New Roman"/>
          <w:noProof/>
          <w:lang w:val="en-GB" w:eastAsia="en-GB"/>
        </w:rPr>
        <w:drawing>
          <wp:inline distT="0" distB="0" distL="0" distR="0" wp14:anchorId="2C6360E7" wp14:editId="593C4697">
            <wp:extent cx="3683000" cy="4318000"/>
            <wp:effectExtent l="0" t="0" r="0" b="0"/>
            <wp:docPr id="4" name="Picture 4" descr="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ge-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83000" cy="4318000"/>
                    </a:xfrm>
                    <a:prstGeom prst="rect">
                      <a:avLst/>
                    </a:prstGeom>
                    <a:noFill/>
                    <a:ln>
                      <a:noFill/>
                    </a:ln>
                  </pic:spPr>
                </pic:pic>
              </a:graphicData>
            </a:graphic>
          </wp:inline>
        </w:drawing>
      </w:r>
    </w:p>
    <w:p w14:paraId="1B32AF90" w14:textId="77777777" w:rsidR="000800C5" w:rsidRPr="000800C5" w:rsidRDefault="000800C5" w:rsidP="000800C5">
      <w:pPr>
        <w:rPr>
          <w:rFonts w:ascii="Norwester" w:eastAsia="Times New Roman" w:hAnsi="Norwester" w:cs="Times New Roman"/>
          <w:b/>
          <w:szCs w:val="22"/>
        </w:rPr>
      </w:pPr>
      <w:r w:rsidRPr="000800C5">
        <w:rPr>
          <w:rFonts w:ascii="Norwester" w:eastAsia="Times New Roman" w:hAnsi="Norwester" w:cs="Times New Roman"/>
          <w:b/>
          <w:szCs w:val="22"/>
        </w:rPr>
        <w:t>Description</w:t>
      </w:r>
    </w:p>
    <w:p w14:paraId="0285F17F" w14:textId="4DB8F425" w:rsidR="000800C5" w:rsidRPr="000800C5" w:rsidRDefault="000800C5" w:rsidP="000800C5">
      <w:pPr>
        <w:rPr>
          <w:rFonts w:ascii="PT Serif Caption" w:eastAsia="Times New Roman" w:hAnsi="PT Serif Caption" w:cs="Times New Roman"/>
          <w:sz w:val="22"/>
          <w:szCs w:val="22"/>
        </w:rPr>
      </w:pPr>
      <w:r w:rsidRPr="000800C5">
        <w:rPr>
          <w:rFonts w:ascii="PT Serif Caption" w:eastAsia="Times New Roman" w:hAnsi="PT Serif Caption" w:cs="Times New Roman"/>
          <w:sz w:val="22"/>
          <w:szCs w:val="22"/>
        </w:rPr>
        <w:t>1. From the start point, perform double foot ankle bounces</w:t>
      </w:r>
      <w:r w:rsidR="00DD3AA6">
        <w:rPr>
          <w:rFonts w:ascii="PT Serif Caption" w:eastAsia="Times New Roman" w:hAnsi="PT Serif Caption" w:cs="Times New Roman"/>
          <w:sz w:val="22"/>
          <w:szCs w:val="22"/>
        </w:rPr>
        <w:t xml:space="preserve"> </w:t>
      </w:r>
      <w:r w:rsidR="00DD3AA6" w:rsidRPr="000800C5">
        <w:rPr>
          <w:rFonts w:ascii="PT Serif Caption" w:eastAsia="Times New Roman" w:hAnsi="PT Serif Caption" w:cs="Times New Roman"/>
          <w:sz w:val="22"/>
          <w:szCs w:val="22"/>
        </w:rPr>
        <w:t>forward</w:t>
      </w:r>
      <w:r w:rsidR="00DD3AA6">
        <w:rPr>
          <w:rFonts w:ascii="PT Serif Caption" w:eastAsia="Times New Roman" w:hAnsi="PT Serif Caption" w:cs="Times New Roman"/>
          <w:sz w:val="22"/>
          <w:szCs w:val="22"/>
        </w:rPr>
        <w:t>s</w:t>
      </w:r>
      <w:r w:rsidRPr="000800C5">
        <w:rPr>
          <w:rFonts w:ascii="PT Serif Caption" w:eastAsia="Times New Roman" w:hAnsi="PT Serif Caption" w:cs="Times New Roman"/>
          <w:sz w:val="22"/>
          <w:szCs w:val="22"/>
        </w:rPr>
        <w:t xml:space="preserve"> over each cone. Work on pushing off the feet and getting full extension at the ankle. Think about being “bouncy”.</w:t>
      </w:r>
    </w:p>
    <w:p w14:paraId="5781CC59" w14:textId="24BECF2E" w:rsidR="000800C5" w:rsidRPr="000800C5" w:rsidRDefault="000800C5" w:rsidP="000800C5">
      <w:pPr>
        <w:rPr>
          <w:rFonts w:ascii="PT Serif Caption" w:eastAsia="Times New Roman" w:hAnsi="PT Serif Caption" w:cs="Times New Roman"/>
          <w:sz w:val="22"/>
          <w:szCs w:val="22"/>
        </w:rPr>
      </w:pPr>
      <w:r w:rsidRPr="000800C5">
        <w:rPr>
          <w:rFonts w:ascii="PT Serif Caption" w:eastAsia="Times New Roman" w:hAnsi="PT Serif Caption" w:cs="Times New Roman"/>
          <w:sz w:val="22"/>
          <w:szCs w:val="22"/>
        </w:rPr>
        <w:t>2. Side-step to the next cone</w:t>
      </w:r>
      <w:r w:rsidR="004827F0">
        <w:rPr>
          <w:rFonts w:ascii="PT Serif Caption" w:eastAsia="Times New Roman" w:hAnsi="PT Serif Caption" w:cs="Times New Roman"/>
          <w:sz w:val="22"/>
          <w:szCs w:val="22"/>
        </w:rPr>
        <w:t>.</w:t>
      </w:r>
    </w:p>
    <w:p w14:paraId="14B494B8" w14:textId="77777777" w:rsidR="000800C5" w:rsidRPr="000800C5" w:rsidRDefault="000800C5" w:rsidP="000800C5">
      <w:pPr>
        <w:rPr>
          <w:rFonts w:ascii="PT Serif Caption" w:eastAsia="Times New Roman" w:hAnsi="PT Serif Caption" w:cs="Times New Roman"/>
          <w:sz w:val="22"/>
          <w:szCs w:val="22"/>
        </w:rPr>
      </w:pPr>
      <w:r w:rsidRPr="000800C5">
        <w:rPr>
          <w:rFonts w:ascii="PT Serif Caption" w:eastAsia="Times New Roman" w:hAnsi="PT Serif Caption" w:cs="Times New Roman"/>
          <w:sz w:val="22"/>
          <w:szCs w:val="22"/>
        </w:rPr>
        <w:t>3. Bound, trying to land next to each cone. Work on even bounds.</w:t>
      </w:r>
    </w:p>
    <w:p w14:paraId="71AF2305" w14:textId="77777777" w:rsidR="000800C5" w:rsidRPr="000800C5" w:rsidRDefault="000800C5" w:rsidP="000800C5">
      <w:pPr>
        <w:rPr>
          <w:rFonts w:ascii="PT Serif Caption" w:eastAsia="Times New Roman" w:hAnsi="PT Serif Caption" w:cs="Times New Roman"/>
          <w:sz w:val="22"/>
          <w:szCs w:val="22"/>
        </w:rPr>
      </w:pPr>
      <w:r w:rsidRPr="000800C5">
        <w:rPr>
          <w:rFonts w:ascii="PT Serif Caption" w:eastAsia="Times New Roman" w:hAnsi="PT Serif Caption" w:cs="Times New Roman"/>
          <w:sz w:val="22"/>
          <w:szCs w:val="22"/>
        </w:rPr>
        <w:t>4. Turn to face the opposite direction (i.e. face the start) and side step to the next cone. Facing the opposite direction means that the athletes work both sides of the body during the circuit.</w:t>
      </w:r>
    </w:p>
    <w:p w14:paraId="23A6E66E" w14:textId="25D0A8B6" w:rsidR="000800C5" w:rsidRPr="000800C5" w:rsidRDefault="000800C5" w:rsidP="000800C5">
      <w:pPr>
        <w:rPr>
          <w:rFonts w:ascii="PT Serif Caption" w:eastAsia="Times New Roman" w:hAnsi="PT Serif Caption" w:cs="Times New Roman"/>
          <w:sz w:val="22"/>
          <w:szCs w:val="22"/>
        </w:rPr>
      </w:pPr>
      <w:r w:rsidRPr="000800C5">
        <w:rPr>
          <w:rFonts w:ascii="PT Serif Caption" w:eastAsia="Times New Roman" w:hAnsi="PT Serif Caption" w:cs="Times New Roman"/>
          <w:sz w:val="22"/>
          <w:szCs w:val="22"/>
        </w:rPr>
        <w:t xml:space="preserve">5. Hop, trying to get a good cycle with their hopping leg. Use </w:t>
      </w:r>
      <w:r w:rsidR="00DD3AA6">
        <w:rPr>
          <w:rFonts w:ascii="PT Serif Caption" w:eastAsia="Times New Roman" w:hAnsi="PT Serif Caption" w:cs="Times New Roman"/>
          <w:sz w:val="22"/>
          <w:szCs w:val="22"/>
        </w:rPr>
        <w:t>large</w:t>
      </w:r>
      <w:r w:rsidRPr="000800C5">
        <w:rPr>
          <w:rFonts w:ascii="PT Serif Caption" w:eastAsia="Times New Roman" w:hAnsi="PT Serif Caption" w:cs="Times New Roman"/>
          <w:sz w:val="22"/>
          <w:szCs w:val="22"/>
        </w:rPr>
        <w:t xml:space="preserve"> even hops.</w:t>
      </w:r>
    </w:p>
    <w:p w14:paraId="1D4D380A" w14:textId="471ECBF0" w:rsidR="000800C5" w:rsidRPr="000800C5" w:rsidRDefault="000800C5" w:rsidP="000800C5">
      <w:pPr>
        <w:rPr>
          <w:rFonts w:ascii="PT Serif Caption" w:eastAsia="Times New Roman" w:hAnsi="PT Serif Caption" w:cs="Times New Roman"/>
          <w:sz w:val="22"/>
          <w:szCs w:val="22"/>
        </w:rPr>
      </w:pPr>
      <w:r w:rsidRPr="000800C5">
        <w:rPr>
          <w:rFonts w:ascii="PT Serif Caption" w:eastAsia="Times New Roman" w:hAnsi="PT Serif Caption" w:cs="Times New Roman"/>
          <w:sz w:val="22"/>
          <w:szCs w:val="22"/>
        </w:rPr>
        <w:t>6. Jog to the next cone</w:t>
      </w:r>
      <w:r w:rsidR="004827F0">
        <w:rPr>
          <w:rFonts w:ascii="PT Serif Caption" w:eastAsia="Times New Roman" w:hAnsi="PT Serif Caption" w:cs="Times New Roman"/>
          <w:sz w:val="22"/>
          <w:szCs w:val="22"/>
        </w:rPr>
        <w:t>.</w:t>
      </w:r>
    </w:p>
    <w:p w14:paraId="56C762B7" w14:textId="038280D2" w:rsidR="000800C5" w:rsidRPr="000800C5" w:rsidRDefault="000800C5" w:rsidP="000800C5">
      <w:pPr>
        <w:rPr>
          <w:rFonts w:ascii="PT Serif Caption" w:eastAsia="Times New Roman" w:hAnsi="PT Serif Caption" w:cs="Times New Roman"/>
          <w:sz w:val="22"/>
          <w:szCs w:val="22"/>
        </w:rPr>
      </w:pPr>
      <w:r w:rsidRPr="000800C5">
        <w:rPr>
          <w:rFonts w:ascii="PT Serif Caption" w:eastAsia="Times New Roman" w:hAnsi="PT Serif Caption" w:cs="Times New Roman"/>
          <w:sz w:val="22"/>
          <w:szCs w:val="22"/>
        </w:rPr>
        <w:t>7. Sprint to the finish</w:t>
      </w:r>
      <w:r w:rsidR="004827F0">
        <w:rPr>
          <w:rFonts w:ascii="PT Serif Caption" w:eastAsia="Times New Roman" w:hAnsi="PT Serif Caption" w:cs="Times New Roman"/>
          <w:sz w:val="22"/>
          <w:szCs w:val="22"/>
        </w:rPr>
        <w:t>.</w:t>
      </w:r>
    </w:p>
    <w:p w14:paraId="3A22DBC0" w14:textId="77777777" w:rsidR="000800C5" w:rsidRPr="000800C5" w:rsidRDefault="000800C5" w:rsidP="000800C5">
      <w:pPr>
        <w:rPr>
          <w:rFonts w:ascii="PT Serif Caption" w:eastAsia="Times New Roman" w:hAnsi="PT Serif Caption" w:cs="Times New Roman"/>
          <w:sz w:val="22"/>
          <w:szCs w:val="22"/>
        </w:rPr>
      </w:pPr>
    </w:p>
    <w:p w14:paraId="6DFB1E35" w14:textId="66FE9B46" w:rsidR="000800C5" w:rsidRDefault="000800C5" w:rsidP="000800C5">
      <w:pPr>
        <w:rPr>
          <w:rFonts w:ascii="PT Serif Caption" w:eastAsia="Times New Roman" w:hAnsi="PT Serif Caption" w:cs="Times New Roman"/>
          <w:sz w:val="22"/>
          <w:szCs w:val="22"/>
        </w:rPr>
      </w:pPr>
      <w:r>
        <w:rPr>
          <w:rFonts w:ascii="PT Serif Caption" w:eastAsia="Times New Roman" w:hAnsi="PT Serif Caption" w:cs="Times New Roman"/>
          <w:sz w:val="22"/>
          <w:szCs w:val="22"/>
        </w:rPr>
        <w:t xml:space="preserve">MIX it up, be </w:t>
      </w:r>
      <w:r w:rsidR="00DD3AA6">
        <w:rPr>
          <w:rFonts w:ascii="PT Serif Caption" w:eastAsia="Times New Roman" w:hAnsi="PT Serif Caption" w:cs="Times New Roman"/>
          <w:sz w:val="22"/>
          <w:szCs w:val="22"/>
        </w:rPr>
        <w:t>creative</w:t>
      </w:r>
      <w:r>
        <w:rPr>
          <w:rFonts w:ascii="PT Serif Caption" w:eastAsia="Times New Roman" w:hAnsi="PT Serif Caption" w:cs="Times New Roman"/>
          <w:sz w:val="22"/>
          <w:szCs w:val="22"/>
        </w:rPr>
        <w:t xml:space="preserve">! </w:t>
      </w:r>
    </w:p>
    <w:p w14:paraId="4D9BBDC4" w14:textId="77777777" w:rsidR="000800C5" w:rsidRPr="000800C5" w:rsidRDefault="000800C5" w:rsidP="000800C5">
      <w:pPr>
        <w:rPr>
          <w:rFonts w:ascii="PT Serif Caption" w:eastAsia="Times New Roman" w:hAnsi="PT Serif Caption" w:cs="Times New Roman"/>
          <w:sz w:val="22"/>
          <w:szCs w:val="22"/>
        </w:rPr>
      </w:pPr>
    </w:p>
    <w:p w14:paraId="6802AE37" w14:textId="24C25295" w:rsidR="000800C5" w:rsidRPr="000800C5" w:rsidRDefault="000800C5" w:rsidP="000800C5">
      <w:pPr>
        <w:rPr>
          <w:rFonts w:ascii="PT Serif Caption" w:eastAsia="Times New Roman" w:hAnsi="PT Serif Caption" w:cs="Times New Roman"/>
          <w:sz w:val="22"/>
          <w:szCs w:val="22"/>
        </w:rPr>
      </w:pPr>
      <w:r w:rsidRPr="000800C5">
        <w:rPr>
          <w:rFonts w:ascii="PT Serif Caption" w:eastAsia="Times New Roman" w:hAnsi="PT Serif Caption" w:cs="Times New Roman"/>
          <w:sz w:val="22"/>
          <w:szCs w:val="22"/>
        </w:rPr>
        <w:t xml:space="preserve">Coaches could give athletes a small break between repetitions if you were concentrating on </w:t>
      </w:r>
      <w:r w:rsidR="00DD3AA6">
        <w:rPr>
          <w:rFonts w:ascii="PT Serif Caption" w:eastAsia="Times New Roman" w:hAnsi="PT Serif Caption" w:cs="Times New Roman"/>
          <w:sz w:val="22"/>
          <w:szCs w:val="22"/>
        </w:rPr>
        <w:t xml:space="preserve">quality of </w:t>
      </w:r>
      <w:r w:rsidRPr="000800C5">
        <w:rPr>
          <w:rFonts w:ascii="PT Serif Caption" w:eastAsia="Times New Roman" w:hAnsi="PT Serif Caption" w:cs="Times New Roman"/>
          <w:sz w:val="22"/>
          <w:szCs w:val="22"/>
        </w:rPr>
        <w:t>technique more than endurance.</w:t>
      </w:r>
    </w:p>
    <w:p w14:paraId="2CFBB707" w14:textId="77777777" w:rsidR="000800C5" w:rsidRDefault="000800C5">
      <w:pPr>
        <w:rPr>
          <w:rFonts w:ascii="Norwester" w:hAnsi="Norwester"/>
          <w:b/>
          <w:sz w:val="44"/>
          <w:lang w:val="en-IE"/>
        </w:rPr>
      </w:pPr>
    </w:p>
    <w:p w14:paraId="4FA95BFD" w14:textId="77777777" w:rsidR="000800C5" w:rsidRDefault="000800C5">
      <w:pPr>
        <w:rPr>
          <w:rFonts w:ascii="Norwester" w:hAnsi="Norwester"/>
          <w:b/>
          <w:sz w:val="44"/>
          <w:lang w:val="en-IE"/>
        </w:rPr>
      </w:pPr>
    </w:p>
    <w:p w14:paraId="7730E549" w14:textId="77777777" w:rsidR="007E0FFD" w:rsidRDefault="007E0FFD">
      <w:pPr>
        <w:rPr>
          <w:rFonts w:ascii="Norwester" w:hAnsi="Norwester"/>
          <w:b/>
          <w:sz w:val="44"/>
          <w:lang w:val="en-IE"/>
        </w:rPr>
      </w:pPr>
    </w:p>
    <w:p w14:paraId="042E897A" w14:textId="26B7E09E" w:rsidR="00EF51CE" w:rsidRPr="00450AB9" w:rsidRDefault="00EA5D3F">
      <w:pPr>
        <w:rPr>
          <w:rFonts w:ascii="Norwester" w:hAnsi="Norwester"/>
          <w:b/>
          <w:sz w:val="44"/>
          <w:lang w:val="en-IE"/>
        </w:rPr>
      </w:pPr>
      <w:r w:rsidRPr="00BC75EF">
        <w:rPr>
          <w:rFonts w:ascii="Norwester" w:hAnsi="Norwester"/>
          <w:b/>
          <w:sz w:val="44"/>
          <w:lang w:val="en-IE"/>
        </w:rPr>
        <w:t>Useful Links:</w:t>
      </w:r>
    </w:p>
    <w:p w14:paraId="2D518881" w14:textId="73AD4741" w:rsidR="00EF51CE" w:rsidRPr="00450AB9" w:rsidRDefault="00894A1F" w:rsidP="00EF51CE">
      <w:pPr>
        <w:rPr>
          <w:rFonts w:ascii="PT Serif Caption" w:hAnsi="PT Serif Caption"/>
          <w:lang w:val="en-IE"/>
        </w:rPr>
      </w:pPr>
      <w:r>
        <w:rPr>
          <w:rFonts w:ascii="PT Serif Caption" w:hAnsi="PT Serif Caption"/>
          <w:lang w:val="en-IE"/>
        </w:rPr>
        <w:t>High Jump:</w:t>
      </w:r>
    </w:p>
    <w:p w14:paraId="0CED1093" w14:textId="452A2F7D" w:rsidR="007A4F08" w:rsidRDefault="002B2751">
      <w:pPr>
        <w:rPr>
          <w:rFonts w:ascii="PT Serif Caption" w:hAnsi="PT Serif Caption"/>
          <w:lang w:val="en-IE"/>
        </w:rPr>
      </w:pPr>
      <w:hyperlink r:id="rId18" w:history="1">
        <w:r w:rsidR="007A4F08" w:rsidRPr="006B4A6D">
          <w:rPr>
            <w:rStyle w:val="Hyperlink"/>
            <w:rFonts w:ascii="PT Serif Caption" w:hAnsi="PT Serif Caption"/>
            <w:lang w:val="en-IE"/>
          </w:rPr>
          <w:t>https://coachingyoungathletes.com/category/articles/high-jump/</w:t>
        </w:r>
      </w:hyperlink>
    </w:p>
    <w:p w14:paraId="3B2596B8" w14:textId="77777777" w:rsidR="007A4F08" w:rsidRPr="007A4F08" w:rsidRDefault="007A4F08">
      <w:pPr>
        <w:rPr>
          <w:rFonts w:ascii="PT Serif Caption" w:hAnsi="PT Serif Caption"/>
          <w:lang w:val="en-IE"/>
        </w:rPr>
      </w:pPr>
    </w:p>
    <w:p w14:paraId="60953774" w14:textId="77777777" w:rsidR="00AA78DF" w:rsidRDefault="00AA78DF">
      <w:pPr>
        <w:rPr>
          <w:lang w:val="en-IE"/>
        </w:rPr>
      </w:pPr>
    </w:p>
    <w:p w14:paraId="5620A66C" w14:textId="0482D286" w:rsidR="00AA78DF" w:rsidRDefault="00AA78DF">
      <w:pPr>
        <w:rPr>
          <w:rFonts w:ascii="Norwester" w:hAnsi="Norwester"/>
          <w:sz w:val="40"/>
          <w:lang w:val="en-IE"/>
        </w:rPr>
      </w:pPr>
      <w:r w:rsidRPr="00AA78DF">
        <w:rPr>
          <w:rFonts w:ascii="Norwester" w:hAnsi="Norwester"/>
          <w:sz w:val="40"/>
          <w:lang w:val="en-IE"/>
        </w:rPr>
        <w:t xml:space="preserve">References: </w:t>
      </w:r>
    </w:p>
    <w:p w14:paraId="46A6F563" w14:textId="411F75D8" w:rsidR="00AA78DF" w:rsidRPr="00450AB9" w:rsidRDefault="00AA78DF">
      <w:pPr>
        <w:rPr>
          <w:rFonts w:ascii="PT Serif Caption" w:hAnsi="PT Serif Caption"/>
          <w:lang w:val="en-IE"/>
        </w:rPr>
      </w:pPr>
      <w:r w:rsidRPr="00450AB9">
        <w:rPr>
          <w:rFonts w:ascii="PT Serif Caption" w:hAnsi="PT Serif Caption"/>
          <w:lang w:val="en-IE"/>
        </w:rPr>
        <w:t xml:space="preserve">Website: </w:t>
      </w:r>
      <w:hyperlink r:id="rId19" w:history="1">
        <w:r w:rsidRPr="00450AB9">
          <w:rPr>
            <w:rStyle w:val="Hyperlink"/>
            <w:rFonts w:ascii="PT Serif Caption" w:hAnsi="PT Serif Caption"/>
            <w:lang w:val="en-IE"/>
          </w:rPr>
          <w:t>https://coachingyoungathletes.com/</w:t>
        </w:r>
      </w:hyperlink>
    </w:p>
    <w:p w14:paraId="472060B5" w14:textId="77777777" w:rsidR="00AA78DF" w:rsidRPr="00450AB9" w:rsidRDefault="00AA78DF">
      <w:pPr>
        <w:rPr>
          <w:rFonts w:ascii="PT Serif Caption" w:hAnsi="PT Serif Caption"/>
          <w:lang w:val="en-IE"/>
        </w:rPr>
      </w:pPr>
    </w:p>
    <w:p w14:paraId="7005DFAD" w14:textId="4BC0DE5D" w:rsidR="00AA78DF" w:rsidRDefault="00AA78DF">
      <w:pPr>
        <w:rPr>
          <w:rFonts w:ascii="PT Serif Caption" w:hAnsi="PT Serif Caption"/>
          <w:lang w:val="en-IE"/>
        </w:rPr>
      </w:pPr>
      <w:r w:rsidRPr="00450AB9">
        <w:rPr>
          <w:rFonts w:ascii="PT Serif Caption" w:hAnsi="PT Serif Caption"/>
          <w:lang w:val="en-IE"/>
        </w:rPr>
        <w:t>Book: IAAF Run! Jump! Throw! – The Official IAAF Guide to Teaching Athletics</w:t>
      </w:r>
    </w:p>
    <w:p w14:paraId="11C3EA85" w14:textId="77777777" w:rsidR="000800C5" w:rsidRDefault="000800C5">
      <w:pPr>
        <w:rPr>
          <w:rFonts w:ascii="PT Serif Caption" w:hAnsi="PT Serif Caption"/>
          <w:lang w:val="en-IE"/>
        </w:rPr>
      </w:pPr>
    </w:p>
    <w:p w14:paraId="0103E6A0" w14:textId="77777777" w:rsidR="000800C5" w:rsidRDefault="000800C5" w:rsidP="000800C5">
      <w:pPr>
        <w:rPr>
          <w:rFonts w:ascii="PT Serif Caption" w:hAnsi="PT Serif Caption"/>
          <w:lang w:val="en-IE"/>
        </w:rPr>
      </w:pPr>
      <w:r>
        <w:rPr>
          <w:rFonts w:ascii="PT Serif Caption" w:hAnsi="PT Serif Caption"/>
          <w:lang w:val="en-IE"/>
        </w:rPr>
        <w:t xml:space="preserve">Book: Conditioning Young Athletes – Michael Carrera and Tudor </w:t>
      </w:r>
      <w:proofErr w:type="spellStart"/>
      <w:r>
        <w:rPr>
          <w:rFonts w:ascii="PT Serif Caption" w:hAnsi="PT Serif Caption"/>
          <w:lang w:val="en-IE"/>
        </w:rPr>
        <w:t>Bompa</w:t>
      </w:r>
      <w:proofErr w:type="spellEnd"/>
      <w:r>
        <w:rPr>
          <w:rFonts w:ascii="PT Serif Caption" w:hAnsi="PT Serif Caption"/>
          <w:lang w:val="en-IE"/>
        </w:rPr>
        <w:t xml:space="preserve"> (2015).</w:t>
      </w:r>
    </w:p>
    <w:p w14:paraId="30674781" w14:textId="77777777" w:rsidR="00793A63" w:rsidRDefault="00793A63" w:rsidP="000800C5">
      <w:pPr>
        <w:rPr>
          <w:rFonts w:ascii="PT Serif Caption" w:hAnsi="PT Serif Caption"/>
          <w:lang w:val="en-IE"/>
        </w:rPr>
      </w:pPr>
    </w:p>
    <w:p w14:paraId="052EEA92" w14:textId="6C390843" w:rsidR="00793A63" w:rsidRPr="00450AB9" w:rsidRDefault="00793A63" w:rsidP="000800C5">
      <w:pPr>
        <w:rPr>
          <w:rFonts w:ascii="PT Serif Caption" w:hAnsi="PT Serif Caption"/>
          <w:lang w:val="en-IE"/>
        </w:rPr>
      </w:pPr>
      <w:r>
        <w:rPr>
          <w:rFonts w:ascii="PT Serif Caption" w:hAnsi="PT Serif Caption"/>
          <w:lang w:val="en-IE"/>
        </w:rPr>
        <w:t>Book: Fundamentals of Track and Field 2</w:t>
      </w:r>
      <w:r w:rsidRPr="00793A63">
        <w:rPr>
          <w:rFonts w:ascii="PT Serif Caption" w:hAnsi="PT Serif Caption"/>
          <w:vertAlign w:val="superscript"/>
          <w:lang w:val="en-IE"/>
        </w:rPr>
        <w:t>nd</w:t>
      </w:r>
      <w:r>
        <w:rPr>
          <w:rFonts w:ascii="PT Serif Caption" w:hAnsi="PT Serif Caption"/>
          <w:lang w:val="en-IE"/>
        </w:rPr>
        <w:t xml:space="preserve"> Edition – Gerry Carr.</w:t>
      </w:r>
    </w:p>
    <w:p w14:paraId="24089F13" w14:textId="3438C5AA" w:rsidR="000800C5" w:rsidRPr="00450AB9" w:rsidRDefault="000800C5" w:rsidP="000800C5">
      <w:pPr>
        <w:rPr>
          <w:rFonts w:ascii="PT Serif Caption" w:hAnsi="PT Serif Caption"/>
          <w:lang w:val="en-IE"/>
        </w:rPr>
      </w:pPr>
    </w:p>
    <w:sectPr w:rsidR="000800C5" w:rsidRPr="00450AB9" w:rsidSect="006D7E06">
      <w:headerReference w:type="default" r:id="rId20"/>
      <w:footerReference w:type="default" r:id="rId21"/>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0220E3" w14:textId="77777777" w:rsidR="00B54156" w:rsidRDefault="00B54156" w:rsidP="004E5A34">
      <w:r>
        <w:separator/>
      </w:r>
    </w:p>
  </w:endnote>
  <w:endnote w:type="continuationSeparator" w:id="0">
    <w:p w14:paraId="6874F007" w14:textId="77777777" w:rsidR="00B54156" w:rsidRDefault="00B54156" w:rsidP="004E5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Norwester">
    <w:altName w:val="Courier New"/>
    <w:charset w:val="00"/>
    <w:family w:val="auto"/>
    <w:pitch w:val="variable"/>
    <w:sig w:usb0="00000003" w:usb1="00000000" w:usb2="00000000" w:usb3="00000000" w:csb0="00000001" w:csb1="00000000"/>
  </w:font>
  <w:font w:name="PT Serif Caption">
    <w:altName w:val="Century"/>
    <w:charset w:val="00"/>
    <w:family w:val="auto"/>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B1EC3D" w14:textId="051DD41B" w:rsidR="004E5A34" w:rsidRDefault="004E5A34">
    <w:pPr>
      <w:pStyle w:val="Footer"/>
    </w:pPr>
    <w:r w:rsidRPr="007A1053">
      <w:rPr>
        <w:noProof/>
        <w:sz w:val="32"/>
        <w:lang w:val="en-GB" w:eastAsia="en-GB"/>
      </w:rPr>
      <w:drawing>
        <wp:anchor distT="0" distB="0" distL="114300" distR="114300" simplePos="0" relativeHeight="251661312" behindDoc="0" locked="0" layoutInCell="1" allowOverlap="1" wp14:anchorId="63749ABD" wp14:editId="0650C96A">
          <wp:simplePos x="0" y="0"/>
          <wp:positionH relativeFrom="column">
            <wp:posOffset>-748030</wp:posOffset>
          </wp:positionH>
          <wp:positionV relativeFrom="paragraph">
            <wp:posOffset>-231140</wp:posOffset>
          </wp:positionV>
          <wp:extent cx="1829435" cy="729972"/>
          <wp:effectExtent l="0" t="0" r="0" b="6985"/>
          <wp:wrapNone/>
          <wp:docPr id="2" name="Picture 2" descr="/Users/PaulByrne/Library/Mobile Documents/com~apple~CloudDocs/Desktop/Screen Shot 2018-08-02 at 20.04.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PaulByrne/Library/Mobile Documents/com~apple~CloudDocs/Desktop/Screen Shot 2018-08-02 at 20.04.40.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9435" cy="729972"/>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925285" w14:textId="77777777" w:rsidR="00B54156" w:rsidRDefault="00B54156" w:rsidP="004E5A34">
      <w:r>
        <w:separator/>
      </w:r>
    </w:p>
  </w:footnote>
  <w:footnote w:type="continuationSeparator" w:id="0">
    <w:p w14:paraId="60E727E9" w14:textId="77777777" w:rsidR="00B54156" w:rsidRDefault="00B54156" w:rsidP="004E5A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AD5390" w14:textId="5F52C35E" w:rsidR="004E5A34" w:rsidRDefault="004E5A34">
    <w:pPr>
      <w:pStyle w:val="Header"/>
    </w:pPr>
    <w:r>
      <w:rPr>
        <w:caps/>
        <w:noProof/>
        <w:color w:val="808080" w:themeColor="background1" w:themeShade="80"/>
        <w:sz w:val="20"/>
        <w:szCs w:val="20"/>
        <w:lang w:val="en-GB" w:eastAsia="en-GB"/>
      </w:rPr>
      <mc:AlternateContent>
        <mc:Choice Requires="wpg">
          <w:drawing>
            <wp:anchor distT="0" distB="0" distL="114300" distR="114300" simplePos="0" relativeHeight="251659264" behindDoc="0" locked="0" layoutInCell="1" allowOverlap="1" wp14:anchorId="6B824078" wp14:editId="7DE565DD">
              <wp:simplePos x="0" y="0"/>
              <wp:positionH relativeFrom="page">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1700784" cy="1024128"/>
              <wp:effectExtent l="0" t="0" r="0" b="24130"/>
              <wp:wrapNone/>
              <wp:docPr id="167" name="Group 167"/>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68" name="Group 168"/>
                      <wpg:cNvGrpSpPr/>
                      <wpg:grpSpPr>
                        <a:xfrm>
                          <a:off x="0" y="0"/>
                          <a:ext cx="1700784" cy="1024128"/>
                          <a:chOff x="0" y="0"/>
                          <a:chExt cx="1700784" cy="1024128"/>
                        </a:xfrm>
                      </wpg:grpSpPr>
                      <wps:wsp>
                        <wps:cNvPr id="169" name="Rectangle 169"/>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 name="Rectangle 171"/>
                        <wps:cNvSpPr/>
                        <wps:spPr>
                          <a:xfrm>
                            <a:off x="0" y="0"/>
                            <a:ext cx="1472184" cy="1024128"/>
                          </a:xfrm>
                          <a:prstGeom prst="rect">
                            <a:avLst/>
                          </a:prstGeom>
                          <a:blipFill>
                            <a:blip r:embed="rId1"/>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2" name="Text Box 172"/>
                      <wps:cNvSpPr txBox="1"/>
                      <wps:spPr>
                        <a:xfrm>
                          <a:off x="1032625" y="9510"/>
                          <a:ext cx="438150"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DAD136" w14:textId="77777777" w:rsidR="004E5A34" w:rsidRDefault="004E5A34">
                            <w:pPr>
                              <w:pStyle w:val="Head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4827F0">
                              <w:rPr>
                                <w:noProof/>
                                <w:color w:val="FFFFFF" w:themeColor="background1"/>
                              </w:rPr>
                              <w:t>14</w:t>
                            </w:r>
                            <w:r>
                              <w:rPr>
                                <w:noProof/>
                                <w:color w:val="FFFFFF" w:themeColor="background1"/>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B824078" id="Group 167" o:spid="_x0000_s1026" style="position:absolute;margin-left:82.7pt;margin-top:0;width:133.9pt;height:80.65pt;z-index:251659264;mso-top-percent:23;mso-position-horizontal:righ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">
              <v:group id="Group 168" o:spid="_x0000_s1027"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rect id="Rectangle 169" o:spid="_x0000_s1028"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" fillcolor="white [3212]" stroked="f" strokeweight="1.5pt">
                  <v:fill opacity="0"/>
                  <v:stroke endcap="round"/>
                </v:rect>
                <v:shape id="Rectangle 12" o:spid="_x0000_s1029"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" path="m,l1462822,r,1014481l638269,407899,,xe" fillcolor="#90c226 [3204]" stroked="f" strokeweight="1.5pt">
                  <v:stroke endcap="round"/>
                  <v:path arrowok="t" o:connecttype="custom" o:connectlocs="0,0;1463040,0;1463040,1014984;638364,408101;0,0" o:connectangles="0,0,0,0,0"/>
                </v:shape>
                <v:rect id="Rectangle 171" o:spid="_x0000_s1030"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" strokecolor="white [3212]" strokeweight="1.5pt">
                  <v:fill r:id="rId2" o:title="" recolor="t" rotate="t" type="frame"/>
                  <v:stroke endcap="round"/>
                </v:rect>
              </v:group>
              <v:shapetype id="_x0000_t202" coordsize="21600,21600" o:spt="202" path="m,l,21600r21600,l21600,xe">
                <v:stroke joinstyle="miter"/>
                <v:path gradientshapeok="t" o:connecttype="rect"/>
              </v:shapetype>
              <v:shape id="Text Box 172" o:spid="_x0000_s1031" type="#_x0000_t202" style="position:absolute;left:10326;top:95;width:4381;height:3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" filled="f" stroked="f" strokeweight=".5pt">
                <v:textbox inset=",7.2pt,,7.2pt">
                  <w:txbxContent>
                    <w:p w14:paraId="4BDAD136" w14:textId="77777777" w:rsidR="004E5A34" w:rsidRDefault="004E5A34">
                      <w:pPr>
                        <w:pStyle w:val="Head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4827F0">
                        <w:rPr>
                          <w:noProof/>
                          <w:color w:val="FFFFFF" w:themeColor="background1"/>
                        </w:rPr>
                        <w:t>14</w:t>
                      </w:r>
                      <w:r>
                        <w:rPr>
                          <w:noProof/>
                          <w:color w:val="FFFFFF" w:themeColor="background1"/>
                        </w:rPr>
                        <w:fldChar w:fldCharType="end"/>
                      </w:r>
                    </w:p>
                  </w:txbxContent>
                </v:textbox>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F1BD7"/>
    <w:multiLevelType w:val="hybridMultilevel"/>
    <w:tmpl w:val="C1E03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264F9"/>
    <w:multiLevelType w:val="hybridMultilevel"/>
    <w:tmpl w:val="CEA8B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A6C8E"/>
    <w:multiLevelType w:val="hybridMultilevel"/>
    <w:tmpl w:val="44669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CB7CF5"/>
    <w:multiLevelType w:val="hybridMultilevel"/>
    <w:tmpl w:val="4B987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2D6A9C"/>
    <w:multiLevelType w:val="hybridMultilevel"/>
    <w:tmpl w:val="57DE5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5D3848"/>
    <w:multiLevelType w:val="hybridMultilevel"/>
    <w:tmpl w:val="B8A40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2C7E38"/>
    <w:multiLevelType w:val="hybridMultilevel"/>
    <w:tmpl w:val="F3664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C113F1"/>
    <w:multiLevelType w:val="hybridMultilevel"/>
    <w:tmpl w:val="90801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F6168B"/>
    <w:multiLevelType w:val="hybridMultilevel"/>
    <w:tmpl w:val="05804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971C0C"/>
    <w:multiLevelType w:val="hybridMultilevel"/>
    <w:tmpl w:val="77CC3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1A4349"/>
    <w:multiLevelType w:val="hybridMultilevel"/>
    <w:tmpl w:val="19C02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4E0C6E"/>
    <w:multiLevelType w:val="hybridMultilevel"/>
    <w:tmpl w:val="D30AE61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01F5410"/>
    <w:multiLevelType w:val="hybridMultilevel"/>
    <w:tmpl w:val="64686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DE620B"/>
    <w:multiLevelType w:val="hybridMultilevel"/>
    <w:tmpl w:val="102CE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C87F0C"/>
    <w:multiLevelType w:val="hybridMultilevel"/>
    <w:tmpl w:val="A8428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166540"/>
    <w:multiLevelType w:val="hybridMultilevel"/>
    <w:tmpl w:val="33BC3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1103E1"/>
    <w:multiLevelType w:val="hybridMultilevel"/>
    <w:tmpl w:val="226AB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E8119E"/>
    <w:multiLevelType w:val="hybridMultilevel"/>
    <w:tmpl w:val="FC12D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532977"/>
    <w:multiLevelType w:val="hybridMultilevel"/>
    <w:tmpl w:val="E1C04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43391C"/>
    <w:multiLevelType w:val="hybridMultilevel"/>
    <w:tmpl w:val="2CC29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BE709E"/>
    <w:multiLevelType w:val="hybridMultilevel"/>
    <w:tmpl w:val="5704B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7DC08FF"/>
    <w:multiLevelType w:val="hybridMultilevel"/>
    <w:tmpl w:val="9684C5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4C58BC"/>
    <w:multiLevelType w:val="hybridMultilevel"/>
    <w:tmpl w:val="EA6E1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F3D2291"/>
    <w:multiLevelType w:val="hybridMultilevel"/>
    <w:tmpl w:val="7E24C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6"/>
  </w:num>
  <w:num w:numId="3">
    <w:abstractNumId w:val="8"/>
  </w:num>
  <w:num w:numId="4">
    <w:abstractNumId w:val="1"/>
  </w:num>
  <w:num w:numId="5">
    <w:abstractNumId w:val="17"/>
  </w:num>
  <w:num w:numId="6">
    <w:abstractNumId w:val="4"/>
  </w:num>
  <w:num w:numId="7">
    <w:abstractNumId w:val="15"/>
  </w:num>
  <w:num w:numId="8">
    <w:abstractNumId w:val="5"/>
  </w:num>
  <w:num w:numId="9">
    <w:abstractNumId w:val="18"/>
  </w:num>
  <w:num w:numId="10">
    <w:abstractNumId w:val="21"/>
  </w:num>
  <w:num w:numId="11">
    <w:abstractNumId w:val="3"/>
  </w:num>
  <w:num w:numId="12">
    <w:abstractNumId w:val="16"/>
  </w:num>
  <w:num w:numId="13">
    <w:abstractNumId w:val="14"/>
  </w:num>
  <w:num w:numId="14">
    <w:abstractNumId w:val="7"/>
  </w:num>
  <w:num w:numId="15">
    <w:abstractNumId w:val="9"/>
  </w:num>
  <w:num w:numId="16">
    <w:abstractNumId w:val="22"/>
  </w:num>
  <w:num w:numId="17">
    <w:abstractNumId w:val="10"/>
  </w:num>
  <w:num w:numId="18">
    <w:abstractNumId w:val="23"/>
  </w:num>
  <w:num w:numId="19">
    <w:abstractNumId w:val="2"/>
  </w:num>
  <w:num w:numId="20">
    <w:abstractNumId w:val="12"/>
  </w:num>
  <w:num w:numId="21">
    <w:abstractNumId w:val="19"/>
  </w:num>
  <w:num w:numId="22">
    <w:abstractNumId w:val="0"/>
  </w:num>
  <w:num w:numId="23">
    <w:abstractNumId w:val="13"/>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053"/>
    <w:rsid w:val="00017244"/>
    <w:rsid w:val="000800C5"/>
    <w:rsid w:val="00105AE7"/>
    <w:rsid w:val="00130D03"/>
    <w:rsid w:val="00134A0F"/>
    <w:rsid w:val="0015171C"/>
    <w:rsid w:val="00152308"/>
    <w:rsid w:val="00155063"/>
    <w:rsid w:val="001673C3"/>
    <w:rsid w:val="00193024"/>
    <w:rsid w:val="00232803"/>
    <w:rsid w:val="00280A78"/>
    <w:rsid w:val="002B2751"/>
    <w:rsid w:val="002B324E"/>
    <w:rsid w:val="002C4657"/>
    <w:rsid w:val="002D0E9F"/>
    <w:rsid w:val="002E01EB"/>
    <w:rsid w:val="00360EB4"/>
    <w:rsid w:val="00367DFB"/>
    <w:rsid w:val="003B32D3"/>
    <w:rsid w:val="003D7FF8"/>
    <w:rsid w:val="00421881"/>
    <w:rsid w:val="004232EA"/>
    <w:rsid w:val="004309DB"/>
    <w:rsid w:val="00443908"/>
    <w:rsid w:val="00450AB9"/>
    <w:rsid w:val="00452202"/>
    <w:rsid w:val="00467CBF"/>
    <w:rsid w:val="00467EF8"/>
    <w:rsid w:val="004827F0"/>
    <w:rsid w:val="004B69EA"/>
    <w:rsid w:val="004D1977"/>
    <w:rsid w:val="004E5A34"/>
    <w:rsid w:val="00500CE6"/>
    <w:rsid w:val="0056115D"/>
    <w:rsid w:val="0057062E"/>
    <w:rsid w:val="00594D17"/>
    <w:rsid w:val="005C0C93"/>
    <w:rsid w:val="005C2D73"/>
    <w:rsid w:val="005C2E2E"/>
    <w:rsid w:val="00624F94"/>
    <w:rsid w:val="00652880"/>
    <w:rsid w:val="006768E5"/>
    <w:rsid w:val="006A5104"/>
    <w:rsid w:val="006D1E50"/>
    <w:rsid w:val="006D7E06"/>
    <w:rsid w:val="006F3AB3"/>
    <w:rsid w:val="007558A9"/>
    <w:rsid w:val="00793A63"/>
    <w:rsid w:val="007A1053"/>
    <w:rsid w:val="007A1102"/>
    <w:rsid w:val="007A4F08"/>
    <w:rsid w:val="007D0451"/>
    <w:rsid w:val="007E0FFD"/>
    <w:rsid w:val="007F52C0"/>
    <w:rsid w:val="00810B2F"/>
    <w:rsid w:val="008445C7"/>
    <w:rsid w:val="00894A1F"/>
    <w:rsid w:val="008B496E"/>
    <w:rsid w:val="008D49CB"/>
    <w:rsid w:val="009378ED"/>
    <w:rsid w:val="00940CBB"/>
    <w:rsid w:val="009910F8"/>
    <w:rsid w:val="009E076B"/>
    <w:rsid w:val="00A36538"/>
    <w:rsid w:val="00A56197"/>
    <w:rsid w:val="00AA66C6"/>
    <w:rsid w:val="00AA78DF"/>
    <w:rsid w:val="00AC3156"/>
    <w:rsid w:val="00AD2160"/>
    <w:rsid w:val="00B03C61"/>
    <w:rsid w:val="00B2432B"/>
    <w:rsid w:val="00B3650C"/>
    <w:rsid w:val="00B54156"/>
    <w:rsid w:val="00B543E9"/>
    <w:rsid w:val="00B675EA"/>
    <w:rsid w:val="00B67B05"/>
    <w:rsid w:val="00B81245"/>
    <w:rsid w:val="00B86238"/>
    <w:rsid w:val="00B935EC"/>
    <w:rsid w:val="00BC4143"/>
    <w:rsid w:val="00BC75EF"/>
    <w:rsid w:val="00BF2E09"/>
    <w:rsid w:val="00BF6CD1"/>
    <w:rsid w:val="00BF74E3"/>
    <w:rsid w:val="00C26A68"/>
    <w:rsid w:val="00C924C7"/>
    <w:rsid w:val="00CE717D"/>
    <w:rsid w:val="00D12E2D"/>
    <w:rsid w:val="00D51009"/>
    <w:rsid w:val="00D6291C"/>
    <w:rsid w:val="00D73860"/>
    <w:rsid w:val="00DB2B89"/>
    <w:rsid w:val="00DD271F"/>
    <w:rsid w:val="00DD3AA6"/>
    <w:rsid w:val="00DD5678"/>
    <w:rsid w:val="00DF13D9"/>
    <w:rsid w:val="00E100CC"/>
    <w:rsid w:val="00E249E1"/>
    <w:rsid w:val="00E24AB7"/>
    <w:rsid w:val="00E55FEA"/>
    <w:rsid w:val="00E92533"/>
    <w:rsid w:val="00E97108"/>
    <w:rsid w:val="00EA5D3F"/>
    <w:rsid w:val="00ED6A6B"/>
    <w:rsid w:val="00EF51CE"/>
    <w:rsid w:val="00F72568"/>
    <w:rsid w:val="00FE51B6"/>
    <w:rsid w:val="00FE7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2FAC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17D"/>
    <w:pPr>
      <w:ind w:left="720"/>
      <w:contextualSpacing/>
    </w:pPr>
  </w:style>
  <w:style w:type="character" w:styleId="Hyperlink">
    <w:name w:val="Hyperlink"/>
    <w:basedOn w:val="DefaultParagraphFont"/>
    <w:uiPriority w:val="99"/>
    <w:unhideWhenUsed/>
    <w:rsid w:val="00EA5D3F"/>
    <w:rPr>
      <w:color w:val="99CA3C" w:themeColor="hyperlink"/>
      <w:u w:val="single"/>
    </w:rPr>
  </w:style>
  <w:style w:type="paragraph" w:styleId="NoSpacing">
    <w:name w:val="No Spacing"/>
    <w:link w:val="NoSpacingChar"/>
    <w:uiPriority w:val="1"/>
    <w:qFormat/>
    <w:rsid w:val="006D7E06"/>
    <w:rPr>
      <w:rFonts w:eastAsiaTheme="minorEastAsia"/>
      <w:sz w:val="22"/>
      <w:szCs w:val="22"/>
      <w:lang w:eastAsia="zh-CN"/>
    </w:rPr>
  </w:style>
  <w:style w:type="character" w:customStyle="1" w:styleId="NoSpacingChar">
    <w:name w:val="No Spacing Char"/>
    <w:basedOn w:val="DefaultParagraphFont"/>
    <w:link w:val="NoSpacing"/>
    <w:uiPriority w:val="1"/>
    <w:rsid w:val="006D7E06"/>
    <w:rPr>
      <w:rFonts w:eastAsiaTheme="minorEastAsia"/>
      <w:sz w:val="22"/>
      <w:szCs w:val="22"/>
      <w:lang w:eastAsia="zh-CN"/>
    </w:rPr>
  </w:style>
  <w:style w:type="paragraph" w:styleId="Header">
    <w:name w:val="header"/>
    <w:basedOn w:val="Normal"/>
    <w:link w:val="HeaderChar"/>
    <w:uiPriority w:val="99"/>
    <w:unhideWhenUsed/>
    <w:rsid w:val="004E5A34"/>
    <w:pPr>
      <w:tabs>
        <w:tab w:val="center" w:pos="4513"/>
        <w:tab w:val="right" w:pos="9026"/>
      </w:tabs>
    </w:pPr>
  </w:style>
  <w:style w:type="character" w:customStyle="1" w:styleId="HeaderChar">
    <w:name w:val="Header Char"/>
    <w:basedOn w:val="DefaultParagraphFont"/>
    <w:link w:val="Header"/>
    <w:uiPriority w:val="99"/>
    <w:rsid w:val="004E5A34"/>
  </w:style>
  <w:style w:type="paragraph" w:styleId="Footer">
    <w:name w:val="footer"/>
    <w:basedOn w:val="Normal"/>
    <w:link w:val="FooterChar"/>
    <w:uiPriority w:val="99"/>
    <w:unhideWhenUsed/>
    <w:rsid w:val="004E5A34"/>
    <w:pPr>
      <w:tabs>
        <w:tab w:val="center" w:pos="4513"/>
        <w:tab w:val="right" w:pos="9026"/>
      </w:tabs>
    </w:pPr>
  </w:style>
  <w:style w:type="character" w:customStyle="1" w:styleId="FooterChar">
    <w:name w:val="Footer Char"/>
    <w:basedOn w:val="DefaultParagraphFont"/>
    <w:link w:val="Footer"/>
    <w:uiPriority w:val="99"/>
    <w:rsid w:val="004E5A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727045">
      <w:bodyDiv w:val="1"/>
      <w:marLeft w:val="0"/>
      <w:marRight w:val="0"/>
      <w:marTop w:val="0"/>
      <w:marBottom w:val="0"/>
      <w:divBdr>
        <w:top w:val="none" w:sz="0" w:space="0" w:color="auto"/>
        <w:left w:val="none" w:sz="0" w:space="0" w:color="auto"/>
        <w:bottom w:val="none" w:sz="0" w:space="0" w:color="auto"/>
        <w:right w:val="none" w:sz="0" w:space="0" w:color="auto"/>
      </w:divBdr>
    </w:div>
    <w:div w:id="397559499">
      <w:bodyDiv w:val="1"/>
      <w:marLeft w:val="0"/>
      <w:marRight w:val="0"/>
      <w:marTop w:val="0"/>
      <w:marBottom w:val="0"/>
      <w:divBdr>
        <w:top w:val="none" w:sz="0" w:space="0" w:color="auto"/>
        <w:left w:val="none" w:sz="0" w:space="0" w:color="auto"/>
        <w:bottom w:val="none" w:sz="0" w:space="0" w:color="auto"/>
        <w:right w:val="none" w:sz="0" w:space="0" w:color="auto"/>
      </w:divBdr>
    </w:div>
    <w:div w:id="684330616">
      <w:bodyDiv w:val="1"/>
      <w:marLeft w:val="0"/>
      <w:marRight w:val="0"/>
      <w:marTop w:val="0"/>
      <w:marBottom w:val="0"/>
      <w:divBdr>
        <w:top w:val="none" w:sz="0" w:space="0" w:color="auto"/>
        <w:left w:val="none" w:sz="0" w:space="0" w:color="auto"/>
        <w:bottom w:val="none" w:sz="0" w:space="0" w:color="auto"/>
        <w:right w:val="none" w:sz="0" w:space="0" w:color="auto"/>
      </w:divBdr>
      <w:divsChild>
        <w:div w:id="643003835">
          <w:blockQuote w:val="1"/>
          <w:marLeft w:val="720"/>
          <w:marRight w:val="720"/>
          <w:marTop w:val="100"/>
          <w:marBottom w:val="100"/>
          <w:divBdr>
            <w:top w:val="none" w:sz="0" w:space="0" w:color="auto"/>
            <w:left w:val="single" w:sz="48" w:space="8" w:color="36BCAB"/>
            <w:bottom w:val="none" w:sz="0" w:space="0" w:color="auto"/>
            <w:right w:val="none" w:sz="0" w:space="0" w:color="auto"/>
          </w:divBdr>
        </w:div>
        <w:div w:id="102193996">
          <w:blockQuote w:val="1"/>
          <w:marLeft w:val="720"/>
          <w:marRight w:val="720"/>
          <w:marTop w:val="100"/>
          <w:marBottom w:val="100"/>
          <w:divBdr>
            <w:top w:val="none" w:sz="0" w:space="0" w:color="auto"/>
            <w:left w:val="single" w:sz="48" w:space="8" w:color="36BCAB"/>
            <w:bottom w:val="none" w:sz="0" w:space="0" w:color="auto"/>
            <w:right w:val="none" w:sz="0" w:space="0" w:color="auto"/>
          </w:divBdr>
        </w:div>
      </w:divsChild>
    </w:div>
    <w:div w:id="741831302">
      <w:bodyDiv w:val="1"/>
      <w:marLeft w:val="0"/>
      <w:marRight w:val="0"/>
      <w:marTop w:val="0"/>
      <w:marBottom w:val="0"/>
      <w:divBdr>
        <w:top w:val="none" w:sz="0" w:space="0" w:color="auto"/>
        <w:left w:val="none" w:sz="0" w:space="0" w:color="auto"/>
        <w:bottom w:val="none" w:sz="0" w:space="0" w:color="auto"/>
        <w:right w:val="none" w:sz="0" w:space="0" w:color="auto"/>
      </w:divBdr>
    </w:div>
    <w:div w:id="759640424">
      <w:bodyDiv w:val="1"/>
      <w:marLeft w:val="0"/>
      <w:marRight w:val="0"/>
      <w:marTop w:val="0"/>
      <w:marBottom w:val="0"/>
      <w:divBdr>
        <w:top w:val="none" w:sz="0" w:space="0" w:color="auto"/>
        <w:left w:val="none" w:sz="0" w:space="0" w:color="auto"/>
        <w:bottom w:val="none" w:sz="0" w:space="0" w:color="auto"/>
        <w:right w:val="none" w:sz="0" w:space="0" w:color="auto"/>
      </w:divBdr>
    </w:div>
    <w:div w:id="769084056">
      <w:bodyDiv w:val="1"/>
      <w:marLeft w:val="0"/>
      <w:marRight w:val="0"/>
      <w:marTop w:val="0"/>
      <w:marBottom w:val="0"/>
      <w:divBdr>
        <w:top w:val="none" w:sz="0" w:space="0" w:color="auto"/>
        <w:left w:val="none" w:sz="0" w:space="0" w:color="auto"/>
        <w:bottom w:val="none" w:sz="0" w:space="0" w:color="auto"/>
        <w:right w:val="none" w:sz="0" w:space="0" w:color="auto"/>
      </w:divBdr>
    </w:div>
    <w:div w:id="997883655">
      <w:bodyDiv w:val="1"/>
      <w:marLeft w:val="0"/>
      <w:marRight w:val="0"/>
      <w:marTop w:val="0"/>
      <w:marBottom w:val="0"/>
      <w:divBdr>
        <w:top w:val="none" w:sz="0" w:space="0" w:color="auto"/>
        <w:left w:val="none" w:sz="0" w:space="0" w:color="auto"/>
        <w:bottom w:val="none" w:sz="0" w:space="0" w:color="auto"/>
        <w:right w:val="none" w:sz="0" w:space="0" w:color="auto"/>
      </w:divBdr>
    </w:div>
    <w:div w:id="1281182578">
      <w:bodyDiv w:val="1"/>
      <w:marLeft w:val="0"/>
      <w:marRight w:val="0"/>
      <w:marTop w:val="0"/>
      <w:marBottom w:val="0"/>
      <w:divBdr>
        <w:top w:val="none" w:sz="0" w:space="0" w:color="auto"/>
        <w:left w:val="none" w:sz="0" w:space="0" w:color="auto"/>
        <w:bottom w:val="none" w:sz="0" w:space="0" w:color="auto"/>
        <w:right w:val="none" w:sz="0" w:space="0" w:color="auto"/>
      </w:divBdr>
    </w:div>
    <w:div w:id="1303198492">
      <w:bodyDiv w:val="1"/>
      <w:marLeft w:val="0"/>
      <w:marRight w:val="0"/>
      <w:marTop w:val="0"/>
      <w:marBottom w:val="0"/>
      <w:divBdr>
        <w:top w:val="none" w:sz="0" w:space="0" w:color="auto"/>
        <w:left w:val="none" w:sz="0" w:space="0" w:color="auto"/>
        <w:bottom w:val="none" w:sz="0" w:space="0" w:color="auto"/>
        <w:right w:val="none" w:sz="0" w:space="0" w:color="auto"/>
      </w:divBdr>
      <w:divsChild>
        <w:div w:id="1668946970">
          <w:blockQuote w:val="1"/>
          <w:marLeft w:val="720"/>
          <w:marRight w:val="720"/>
          <w:marTop w:val="100"/>
          <w:marBottom w:val="100"/>
          <w:divBdr>
            <w:top w:val="none" w:sz="0" w:space="0" w:color="auto"/>
            <w:left w:val="single" w:sz="48" w:space="8" w:color="36BCAB"/>
            <w:bottom w:val="none" w:sz="0" w:space="0" w:color="auto"/>
            <w:right w:val="none" w:sz="0" w:space="0" w:color="auto"/>
          </w:divBdr>
        </w:div>
        <w:div w:id="8064426">
          <w:blockQuote w:val="1"/>
          <w:marLeft w:val="720"/>
          <w:marRight w:val="720"/>
          <w:marTop w:val="100"/>
          <w:marBottom w:val="100"/>
          <w:divBdr>
            <w:top w:val="none" w:sz="0" w:space="0" w:color="auto"/>
            <w:left w:val="single" w:sz="48" w:space="8" w:color="36BCAB"/>
            <w:bottom w:val="none" w:sz="0" w:space="0" w:color="auto"/>
            <w:right w:val="none" w:sz="0" w:space="0" w:color="auto"/>
          </w:divBdr>
        </w:div>
      </w:divsChild>
    </w:div>
    <w:div w:id="1392188512">
      <w:bodyDiv w:val="1"/>
      <w:marLeft w:val="0"/>
      <w:marRight w:val="0"/>
      <w:marTop w:val="0"/>
      <w:marBottom w:val="0"/>
      <w:divBdr>
        <w:top w:val="none" w:sz="0" w:space="0" w:color="auto"/>
        <w:left w:val="none" w:sz="0" w:space="0" w:color="auto"/>
        <w:bottom w:val="none" w:sz="0" w:space="0" w:color="auto"/>
        <w:right w:val="none" w:sz="0" w:space="0" w:color="auto"/>
      </w:divBdr>
    </w:div>
    <w:div w:id="1469544559">
      <w:bodyDiv w:val="1"/>
      <w:marLeft w:val="0"/>
      <w:marRight w:val="0"/>
      <w:marTop w:val="0"/>
      <w:marBottom w:val="0"/>
      <w:divBdr>
        <w:top w:val="none" w:sz="0" w:space="0" w:color="auto"/>
        <w:left w:val="none" w:sz="0" w:space="0" w:color="auto"/>
        <w:bottom w:val="none" w:sz="0" w:space="0" w:color="auto"/>
        <w:right w:val="none" w:sz="0" w:space="0" w:color="auto"/>
      </w:divBdr>
    </w:div>
    <w:div w:id="1541436701">
      <w:bodyDiv w:val="1"/>
      <w:marLeft w:val="0"/>
      <w:marRight w:val="0"/>
      <w:marTop w:val="0"/>
      <w:marBottom w:val="0"/>
      <w:divBdr>
        <w:top w:val="none" w:sz="0" w:space="0" w:color="auto"/>
        <w:left w:val="none" w:sz="0" w:space="0" w:color="auto"/>
        <w:bottom w:val="none" w:sz="0" w:space="0" w:color="auto"/>
        <w:right w:val="none" w:sz="0" w:space="0" w:color="auto"/>
      </w:divBdr>
    </w:div>
    <w:div w:id="199394753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jpeg"/><Relationship Id="rId18" Type="http://schemas.openxmlformats.org/officeDocument/2006/relationships/hyperlink" Target="https://coachingyoungathletes.com/category/articles/high-jump/"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s://coachingyoungathletes.com/"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3.png"/></Relationships>
</file>

<file path=word/_rels/header1.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1.png"/></Relationships>
</file>

<file path=word/theme/theme1.xml><?xml version="1.0" encoding="utf-8"?>
<a:theme xmlns:a="http://schemas.openxmlformats.org/drawingml/2006/main" name="Facet">
  <a:themeElements>
    <a:clrScheme name="Facet">
      <a:dk1>
        <a:sysClr val="windowText" lastClr="000000"/>
      </a:dk1>
      <a:lt1>
        <a:sysClr val="window" lastClr="FFFFFF"/>
      </a:lt1>
      <a:dk2>
        <a:srgbClr val="2C3C43"/>
      </a:dk2>
      <a:lt2>
        <a:srgbClr val="EBEBEB"/>
      </a:lt2>
      <a:accent1>
        <a:srgbClr val="90C226"/>
      </a:accent1>
      <a:accent2>
        <a:srgbClr val="54A021"/>
      </a:accent2>
      <a:accent3>
        <a:srgbClr val="E6B91E"/>
      </a:accent3>
      <a:accent4>
        <a:srgbClr val="E76618"/>
      </a:accent4>
      <a:accent5>
        <a:srgbClr val="C42F1A"/>
      </a:accent5>
      <a:accent6>
        <a:srgbClr val="918655"/>
      </a:accent6>
      <a:hlink>
        <a:srgbClr val="99CA3C"/>
      </a:hlink>
      <a:folHlink>
        <a:srgbClr val="B9D181"/>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C1392E-120E-471C-8997-895F8DCAE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1611</Words>
  <Characters>9184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Byre</dc:creator>
  <cp:keywords/>
  <dc:description/>
  <cp:lastModifiedBy>Callaghan, Sandra</cp:lastModifiedBy>
  <cp:revision>2</cp:revision>
  <cp:lastPrinted>2018-08-24T10:51:00Z</cp:lastPrinted>
  <dcterms:created xsi:type="dcterms:W3CDTF">2020-06-13T10:41:00Z</dcterms:created>
  <dcterms:modified xsi:type="dcterms:W3CDTF">2020-06-13T10:41:00Z</dcterms:modified>
</cp:coreProperties>
</file>